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6F0A" w14:textId="3EE27D99" w:rsidR="005D41A6" w:rsidRDefault="005D41A6" w:rsidP="005D41A6">
      <w:pPr>
        <w:pStyle w:val="Heading2"/>
        <w:spacing w:before="0" w:after="120" w:line="276" w:lineRule="auto"/>
        <w:rPr>
          <w:b w:val="0"/>
        </w:rPr>
      </w:pPr>
      <w:r>
        <w:rPr>
          <w:color w:val="00A09A"/>
          <w:sz w:val="36"/>
          <w:szCs w:val="36"/>
        </w:rPr>
        <w:t xml:space="preserve">Episode 185: </w:t>
      </w:r>
      <w:r w:rsidR="0034594E" w:rsidRPr="0034594E">
        <w:rPr>
          <w:sz w:val="36"/>
          <w:szCs w:val="36"/>
        </w:rPr>
        <w:t xml:space="preserve">How to </w:t>
      </w:r>
      <w:r w:rsidR="0034594E">
        <w:rPr>
          <w:sz w:val="36"/>
          <w:szCs w:val="36"/>
        </w:rPr>
        <w:t>K</w:t>
      </w:r>
      <w:r w:rsidR="0034594E" w:rsidRPr="0034594E">
        <w:rPr>
          <w:sz w:val="36"/>
          <w:szCs w:val="36"/>
        </w:rPr>
        <w:t xml:space="preserve">now the </w:t>
      </w:r>
      <w:r w:rsidR="0034594E">
        <w:rPr>
          <w:sz w:val="36"/>
          <w:szCs w:val="36"/>
        </w:rPr>
        <w:t>D</w:t>
      </w:r>
      <w:r w:rsidR="0034594E" w:rsidRPr="0034594E">
        <w:rPr>
          <w:sz w:val="36"/>
          <w:szCs w:val="36"/>
        </w:rPr>
        <w:t xml:space="preserve">ifference </w:t>
      </w:r>
      <w:r w:rsidR="0034594E">
        <w:rPr>
          <w:sz w:val="36"/>
          <w:szCs w:val="36"/>
        </w:rPr>
        <w:t>B</w:t>
      </w:r>
      <w:r w:rsidR="0034594E" w:rsidRPr="0034594E">
        <w:rPr>
          <w:sz w:val="36"/>
          <w:szCs w:val="36"/>
        </w:rPr>
        <w:t xml:space="preserve">etween </w:t>
      </w:r>
      <w:r w:rsidR="0034594E">
        <w:rPr>
          <w:sz w:val="36"/>
          <w:szCs w:val="36"/>
        </w:rPr>
        <w:t>S</w:t>
      </w:r>
      <w:r w:rsidR="0034594E" w:rsidRPr="0034594E">
        <w:rPr>
          <w:sz w:val="36"/>
          <w:szCs w:val="36"/>
        </w:rPr>
        <w:t xml:space="preserve">tress and </w:t>
      </w:r>
      <w:r w:rsidR="0034594E">
        <w:rPr>
          <w:sz w:val="36"/>
          <w:szCs w:val="36"/>
        </w:rPr>
        <w:t>O</w:t>
      </w:r>
      <w:r w:rsidR="0034594E" w:rsidRPr="0034594E">
        <w:rPr>
          <w:sz w:val="36"/>
          <w:szCs w:val="36"/>
        </w:rPr>
        <w:t xml:space="preserve">verwhelm (and </w:t>
      </w:r>
      <w:r w:rsidR="0034594E">
        <w:rPr>
          <w:sz w:val="36"/>
          <w:szCs w:val="36"/>
        </w:rPr>
        <w:t>W</w:t>
      </w:r>
      <w:r w:rsidR="0034594E" w:rsidRPr="0034594E">
        <w:rPr>
          <w:sz w:val="36"/>
          <w:szCs w:val="36"/>
        </w:rPr>
        <w:t xml:space="preserve">hy </w:t>
      </w:r>
      <w:r w:rsidR="0034594E">
        <w:rPr>
          <w:sz w:val="36"/>
          <w:szCs w:val="36"/>
        </w:rPr>
        <w:t>I</w:t>
      </w:r>
      <w:r w:rsidR="0034594E" w:rsidRPr="0034594E">
        <w:rPr>
          <w:sz w:val="36"/>
          <w:szCs w:val="36"/>
        </w:rPr>
        <w:t xml:space="preserve">t </w:t>
      </w:r>
      <w:r w:rsidR="0034594E">
        <w:rPr>
          <w:sz w:val="36"/>
          <w:szCs w:val="36"/>
        </w:rPr>
        <w:t>M</w:t>
      </w:r>
      <w:r w:rsidR="0034594E" w:rsidRPr="0034594E">
        <w:rPr>
          <w:sz w:val="36"/>
          <w:szCs w:val="36"/>
        </w:rPr>
        <w:t>atters)</w:t>
      </w:r>
      <w:r>
        <w:rPr>
          <w:b w:val="0"/>
        </w:rPr>
        <w:br/>
      </w:r>
      <w:r w:rsidRPr="005D41A6">
        <w:rPr>
          <w:b w:val="0"/>
          <w:i/>
          <w:iCs/>
        </w:rPr>
        <w:t>with Dr Rachel Morris</w:t>
      </w:r>
    </w:p>
    <w:p w14:paraId="03A669FC" w14:textId="77777777" w:rsidR="005D41A6" w:rsidRDefault="005D41A6" w:rsidP="005D41A6">
      <w:pPr>
        <w:spacing w:line="280" w:lineRule="auto"/>
        <w:jc w:val="both"/>
      </w:pPr>
      <w:bookmarkStart w:id="0" w:name="_Hlk145066226"/>
    </w:p>
    <w:p w14:paraId="084A6B52" w14:textId="77777777" w:rsidR="0034594E" w:rsidRDefault="0034594E" w:rsidP="0034594E">
      <w:pPr>
        <w:spacing w:line="280" w:lineRule="auto"/>
      </w:pPr>
      <w:r>
        <w:t>In a high-stress job, we professionals have to be able to deal with stress and overwhelm. But it’s important to note that these two are not the same thing. One key factor to being able to overcome these struggles is knowing the difference between feeling stressed and feeling overwhelmed. It’s only once you know what you’re dealing are you able to take the right steps to feeling better.</w:t>
      </w:r>
    </w:p>
    <w:p w14:paraId="2A03E4F5" w14:textId="77777777" w:rsidR="0034594E" w:rsidRDefault="0034594E" w:rsidP="0034594E">
      <w:pPr>
        <w:spacing w:line="280" w:lineRule="auto"/>
      </w:pPr>
    </w:p>
    <w:p w14:paraId="72735F5F" w14:textId="77777777" w:rsidR="0034594E" w:rsidRDefault="0034594E" w:rsidP="0034594E">
      <w:pPr>
        <w:spacing w:line="280" w:lineRule="auto"/>
      </w:pPr>
      <w:r>
        <w:t xml:space="preserve">Do you know what to do when you’re feeling overwhelmed? Here’s a hint, it’s not the same as managing your stress. </w:t>
      </w:r>
    </w:p>
    <w:p w14:paraId="4F1EAD95" w14:textId="77777777" w:rsidR="0034594E" w:rsidRDefault="0034594E" w:rsidP="0034594E">
      <w:pPr>
        <w:spacing w:line="280" w:lineRule="auto"/>
      </w:pPr>
    </w:p>
    <w:p w14:paraId="66F60086" w14:textId="77777777" w:rsidR="0034594E" w:rsidRDefault="0034594E" w:rsidP="0034594E">
      <w:pPr>
        <w:spacing w:line="280" w:lineRule="auto"/>
      </w:pPr>
      <w:r>
        <w:t>In this You are Not a Frog Quick Tip, we give you a few reminders of what to do when you’re overwhelmed versus when you’re stressed. Know when you need to stop or when you need to start finding solutions. Whether you’re feeling overwhelmed now or want to avoid feeling that way in the future, it may be time to stop, take a break and give your brain much-needed time to rest.</w:t>
      </w:r>
    </w:p>
    <w:p w14:paraId="29E63D26" w14:textId="77777777" w:rsidR="005D41A6" w:rsidRDefault="005D41A6" w:rsidP="005D41A6">
      <w:pPr>
        <w:spacing w:line="280" w:lineRule="auto"/>
      </w:pPr>
    </w:p>
    <w:bookmarkEnd w:id="0"/>
    <w:p w14:paraId="669C16C9" w14:textId="77777777" w:rsidR="00BE3B53" w:rsidRDefault="00BE3B53" w:rsidP="00BE3B53">
      <w:r>
        <w:rPr>
          <w:noProof/>
        </w:rPr>
        <mc:AlternateContent>
          <mc:Choice Requires="wpg">
            <w:drawing>
              <wp:anchor distT="0" distB="0" distL="114300" distR="114300" simplePos="0" relativeHeight="251710464" behindDoc="0" locked="0" layoutInCell="1" allowOverlap="1" wp14:anchorId="798FB810" wp14:editId="3B7FABD6">
                <wp:simplePos x="0" y="0"/>
                <wp:positionH relativeFrom="margin">
                  <wp:align>right</wp:align>
                </wp:positionH>
                <wp:positionV relativeFrom="paragraph">
                  <wp:posOffset>88265</wp:posOffset>
                </wp:positionV>
                <wp:extent cx="5722590" cy="3870960"/>
                <wp:effectExtent l="0" t="0" r="0" b="0"/>
                <wp:wrapNone/>
                <wp:docPr id="1965868468" name="Group 3"/>
                <wp:cNvGraphicFramePr/>
                <a:graphic xmlns:a="http://schemas.openxmlformats.org/drawingml/2006/main">
                  <a:graphicData uri="http://schemas.microsoft.com/office/word/2010/wordprocessingGroup">
                    <wpg:wgp>
                      <wpg:cNvGrpSpPr/>
                      <wpg:grpSpPr>
                        <a:xfrm>
                          <a:off x="0" y="0"/>
                          <a:ext cx="5722590" cy="3870960"/>
                          <a:chOff x="0" y="0"/>
                          <a:chExt cx="5722590" cy="2339241"/>
                        </a:xfrm>
                      </wpg:grpSpPr>
                      <wpg:grpSp>
                        <wpg:cNvPr id="186882863" name="Group 1"/>
                        <wpg:cNvGrpSpPr/>
                        <wpg:grpSpPr>
                          <a:xfrm>
                            <a:off x="0" y="19049"/>
                            <a:ext cx="5705474" cy="2320192"/>
                            <a:chOff x="-2" y="-211761"/>
                            <a:chExt cx="12292946" cy="3211289"/>
                          </a:xfrm>
                        </wpg:grpSpPr>
                        <wps:wsp>
                          <wps:cNvPr id="1927078465" name="Rectangle 1927078465"/>
                          <wps:cNvSpPr/>
                          <wps:spPr>
                            <a:xfrm>
                              <a:off x="0" y="0"/>
                              <a:ext cx="5718800" cy="2479850"/>
                            </a:xfrm>
                            <a:prstGeom prst="rect">
                              <a:avLst/>
                            </a:prstGeom>
                            <a:noFill/>
                            <a:ln>
                              <a:noFill/>
                            </a:ln>
                          </wps:spPr>
                          <wps:txbx>
                            <w:txbxContent>
                              <w:p w14:paraId="5D1087E6" w14:textId="77777777" w:rsidR="00BE3B53" w:rsidRDefault="00BE3B53" w:rsidP="00BE3B53">
                                <w:pPr>
                                  <w:spacing w:line="240" w:lineRule="auto"/>
                                  <w:textDirection w:val="btLr"/>
                                </w:pPr>
                              </w:p>
                            </w:txbxContent>
                          </wps:txbx>
                          <wps:bodyPr spcFirstLastPara="1" wrap="square" lIns="91425" tIns="91425" rIns="91425" bIns="91425" anchor="ctr" anchorCtr="0">
                            <a:noAutofit/>
                          </wps:bodyPr>
                        </wps:wsp>
                        <wps:wsp>
                          <wps:cNvPr id="200671923" name="Rectangle 200671923"/>
                          <wps:cNvSpPr/>
                          <wps:spPr>
                            <a:xfrm>
                              <a:off x="-2" y="-211761"/>
                              <a:ext cx="12292946" cy="3211289"/>
                            </a:xfrm>
                            <a:prstGeom prst="rect">
                              <a:avLst/>
                            </a:prstGeom>
                            <a:solidFill>
                              <a:srgbClr val="0E9C90">
                                <a:alpha val="9803"/>
                              </a:srgbClr>
                            </a:solidFill>
                            <a:ln>
                              <a:noFill/>
                            </a:ln>
                          </wps:spPr>
                          <wps:txbx>
                            <w:txbxContent>
                              <w:p w14:paraId="5E3A57D2" w14:textId="77777777" w:rsidR="00BE3B53" w:rsidRDefault="00BE3B53" w:rsidP="00BE3B53">
                                <w:pPr>
                                  <w:spacing w:line="240" w:lineRule="auto"/>
                                  <w:textDirection w:val="btLr"/>
                                </w:pPr>
                              </w:p>
                            </w:txbxContent>
                          </wps:txbx>
                          <wps:bodyPr spcFirstLastPara="1" wrap="square" lIns="91425" tIns="91425" rIns="91425" bIns="91425" anchor="ctr" anchorCtr="0">
                            <a:noAutofit/>
                          </wps:bodyPr>
                        </wps:wsp>
                        <wps:wsp>
                          <wps:cNvPr id="1052772880" name="Rectangle 1052772880"/>
                          <wps:cNvSpPr/>
                          <wps:spPr>
                            <a:xfrm>
                              <a:off x="162512" y="-159027"/>
                              <a:ext cx="5494712" cy="434208"/>
                            </a:xfrm>
                            <a:prstGeom prst="rect">
                              <a:avLst/>
                            </a:prstGeom>
                            <a:noFill/>
                            <a:ln>
                              <a:noFill/>
                            </a:ln>
                          </wps:spPr>
                          <wps:txbx>
                            <w:txbxContent>
                              <w:p w14:paraId="7F480840" w14:textId="77777777" w:rsidR="00BE3B53" w:rsidRDefault="00BE3B53" w:rsidP="00BE3B53">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1778702672" name="Rectangle 1778702672"/>
                          <wps:cNvSpPr/>
                          <wps:spPr>
                            <a:xfrm>
                              <a:off x="138941" y="341934"/>
                              <a:ext cx="12010331" cy="2587488"/>
                            </a:xfrm>
                            <a:prstGeom prst="rect">
                              <a:avLst/>
                            </a:prstGeom>
                            <a:noFill/>
                            <a:ln>
                              <a:noFill/>
                            </a:ln>
                          </wps:spPr>
                          <wps:txbx>
                            <w:txbxContent>
                              <w:p w14:paraId="51EC82A8" w14:textId="77777777" w:rsidR="0034594E" w:rsidRDefault="0034594E" w:rsidP="0034594E">
                                <w:pPr>
                                  <w:spacing w:after="240" w:line="240" w:lineRule="auto"/>
                                  <w:textDirection w:val="btLr"/>
                                  <w:rPr>
                                    <w:color w:val="auto"/>
                                    <w:lang w:val="en-US"/>
                                  </w:rPr>
                                </w:pPr>
                                <w:hyperlink r:id="rId8" w:history="1">
                                  <w:r w:rsidRPr="00DB725C">
                                    <w:rPr>
                                      <w:rStyle w:val="Hyperlink"/>
                                      <w:color w:val="00A09A"/>
                                      <w:lang w:val="en-US"/>
                                    </w:rPr>
                                    <w:t>Atlas of the Heart</w:t>
                                  </w:r>
                                </w:hyperlink>
                                <w:r>
                                  <w:rPr>
                                    <w:color w:val="auto"/>
                                    <w:lang w:val="en-US"/>
                                  </w:rPr>
                                  <w:t xml:space="preserve"> by Bren</w:t>
                                </w:r>
                                <w:r w:rsidRPr="00DB725C">
                                  <w:rPr>
                                    <w:color w:val="auto"/>
                                  </w:rPr>
                                  <w:t>é</w:t>
                                </w:r>
                                <w:r>
                                  <w:rPr>
                                    <w:color w:val="auto"/>
                                    <w:lang w:val="en-US"/>
                                  </w:rPr>
                                  <w:t xml:space="preserve"> Brown</w:t>
                                </w:r>
                              </w:p>
                              <w:p w14:paraId="795D583F" w14:textId="77777777" w:rsidR="0034594E" w:rsidRDefault="0034594E" w:rsidP="0034594E">
                                <w:pPr>
                                  <w:spacing w:after="240" w:line="240" w:lineRule="auto"/>
                                  <w:textDirection w:val="btLr"/>
                                  <w:rPr>
                                    <w:color w:val="auto"/>
                                    <w:lang w:val="en-US"/>
                                  </w:rPr>
                                </w:pPr>
                                <w:r w:rsidRPr="001D2BD8">
                                  <w:rPr>
                                    <w:color w:val="auto"/>
                                    <w:lang w:val="en-US"/>
                                  </w:rPr>
                                  <w:t>YNF Episode</w:t>
                                </w:r>
                                <w:r>
                                  <w:rPr>
                                    <w:color w:val="auto"/>
                                    <w:lang w:val="en-US"/>
                                  </w:rPr>
                                  <w:t>s:</w:t>
                                </w:r>
                              </w:p>
                              <w:p w14:paraId="0D0F5456" w14:textId="070879B5" w:rsidR="0034594E" w:rsidRPr="00DB725C" w:rsidRDefault="0034594E" w:rsidP="0034594E">
                                <w:pPr>
                                  <w:pStyle w:val="ListParagraph"/>
                                  <w:numPr>
                                    <w:ilvl w:val="0"/>
                                    <w:numId w:val="20"/>
                                  </w:numPr>
                                  <w:spacing w:after="240" w:line="240" w:lineRule="auto"/>
                                  <w:textDirection w:val="btLr"/>
                                  <w:rPr>
                                    <w:rStyle w:val="Hyperlink"/>
                                    <w:color w:val="auto"/>
                                    <w:u w:val="none"/>
                                    <w:lang w:val="en-US"/>
                                  </w:rPr>
                                </w:pPr>
                                <w:r w:rsidRPr="00DB725C">
                                  <w:rPr>
                                    <w:color w:val="auto"/>
                                    <w:lang w:val="en-US"/>
                                  </w:rPr>
                                  <w:t>186</w:t>
                                </w:r>
                                <w:r w:rsidRPr="00DB725C">
                                  <w:rPr>
                                    <w:lang w:val="en-US"/>
                                  </w:rPr>
                                  <w:t xml:space="preserve">: </w:t>
                                </w:r>
                                <w:hyperlink r:id="rId9" w:history="1">
                                  <w:r w:rsidRPr="0034594E">
                                    <w:rPr>
                                      <w:rStyle w:val="Hyperlink"/>
                                      <w:color w:val="009999"/>
                                      <w:lang w:val="en-US"/>
                                    </w:rPr>
                                    <w:t xml:space="preserve">How to </w:t>
                                  </w:r>
                                  <w:r>
                                    <w:rPr>
                                      <w:rStyle w:val="Hyperlink"/>
                                      <w:color w:val="009999"/>
                                      <w:lang w:val="en-US"/>
                                    </w:rPr>
                                    <w:t>C</w:t>
                                  </w:r>
                                  <w:r w:rsidRPr="0034594E">
                                    <w:rPr>
                                      <w:rStyle w:val="Hyperlink"/>
                                      <w:color w:val="009999"/>
                                      <w:lang w:val="en-US"/>
                                    </w:rPr>
                                    <w:t xml:space="preserve">ope with </w:t>
                                  </w:r>
                                  <w:r>
                                    <w:rPr>
                                      <w:rStyle w:val="Hyperlink"/>
                                      <w:color w:val="009999"/>
                                      <w:lang w:val="en-US"/>
                                    </w:rPr>
                                    <w:t>A</w:t>
                                  </w:r>
                                  <w:r w:rsidRPr="0034594E">
                                    <w:rPr>
                                      <w:rStyle w:val="Hyperlink"/>
                                      <w:color w:val="009999"/>
                                      <w:lang w:val="en-US"/>
                                    </w:rPr>
                                    <w:t xml:space="preserve">nxiety in </w:t>
                                  </w:r>
                                  <w:r>
                                    <w:rPr>
                                      <w:rStyle w:val="Hyperlink"/>
                                      <w:color w:val="009999"/>
                                      <w:lang w:val="en-US"/>
                                    </w:rPr>
                                    <w:t>Y</w:t>
                                  </w:r>
                                  <w:r w:rsidRPr="0034594E">
                                    <w:rPr>
                                      <w:rStyle w:val="Hyperlink"/>
                                      <w:color w:val="009999"/>
                                      <w:lang w:val="en-US"/>
                                    </w:rPr>
                                    <w:t xml:space="preserve">ourself, </w:t>
                                  </w:r>
                                  <w:r>
                                    <w:rPr>
                                      <w:rStyle w:val="Hyperlink"/>
                                      <w:color w:val="009999"/>
                                      <w:lang w:val="en-US"/>
                                    </w:rPr>
                                    <w:t>Y</w:t>
                                  </w:r>
                                  <w:r w:rsidRPr="0034594E">
                                    <w:rPr>
                                      <w:rStyle w:val="Hyperlink"/>
                                      <w:color w:val="009999"/>
                                      <w:lang w:val="en-US"/>
                                    </w:rPr>
                                    <w:t xml:space="preserve">our </w:t>
                                  </w:r>
                                  <w:r>
                                    <w:rPr>
                                      <w:rStyle w:val="Hyperlink"/>
                                      <w:color w:val="009999"/>
                                      <w:lang w:val="en-US"/>
                                    </w:rPr>
                                    <w:t>K</w:t>
                                  </w:r>
                                  <w:r w:rsidRPr="0034594E">
                                    <w:rPr>
                                      <w:rStyle w:val="Hyperlink"/>
                                      <w:color w:val="009999"/>
                                      <w:lang w:val="en-US"/>
                                    </w:rPr>
                                    <w:t xml:space="preserve">ids and </w:t>
                                  </w:r>
                                  <w:r>
                                    <w:rPr>
                                      <w:rStyle w:val="Hyperlink"/>
                                      <w:color w:val="009999"/>
                                      <w:lang w:val="en-US"/>
                                    </w:rPr>
                                    <w:t>Y</w:t>
                                  </w:r>
                                  <w:r w:rsidRPr="0034594E">
                                    <w:rPr>
                                      <w:rStyle w:val="Hyperlink"/>
                                      <w:color w:val="009999"/>
                                      <w:lang w:val="en-US"/>
                                    </w:rPr>
                                    <w:t xml:space="preserve">our </w:t>
                                  </w:r>
                                  <w:r>
                                    <w:rPr>
                                      <w:rStyle w:val="Hyperlink"/>
                                      <w:color w:val="009999"/>
                                      <w:lang w:val="en-US"/>
                                    </w:rPr>
                                    <w:t>C</w:t>
                                  </w:r>
                                  <w:r w:rsidRPr="0034594E">
                                    <w:rPr>
                                      <w:rStyle w:val="Hyperlink"/>
                                      <w:color w:val="009999"/>
                                      <w:lang w:val="en-US"/>
                                    </w:rPr>
                                    <w:t>olleagues</w:t>
                                  </w:r>
                                  <w:r w:rsidRPr="0034594E">
                                    <w:rPr>
                                      <w:rStyle w:val="Hyperlink"/>
                                      <w:color w:val="009999"/>
                                      <w:lang w:val="en-US"/>
                                    </w:rPr>
                                    <w:t xml:space="preserve"> </w:t>
                                  </w:r>
                                  <w:r w:rsidRPr="0034594E">
                                    <w:rPr>
                                      <w:rStyle w:val="Hyperlink"/>
                                      <w:color w:val="009999"/>
                                      <w:lang w:val="en-US"/>
                                    </w:rPr>
                                    <w:t>with Nicky Odgers</w:t>
                                  </w:r>
                                </w:hyperlink>
                              </w:p>
                              <w:p w14:paraId="0F733608" w14:textId="0711AAF5" w:rsidR="0034594E" w:rsidRPr="0034594E" w:rsidRDefault="0034594E" w:rsidP="005D41A6">
                                <w:pPr>
                                  <w:pStyle w:val="ListParagraph"/>
                                  <w:numPr>
                                    <w:ilvl w:val="0"/>
                                    <w:numId w:val="20"/>
                                  </w:numPr>
                                  <w:spacing w:after="240" w:line="240" w:lineRule="auto"/>
                                  <w:textDirection w:val="btLr"/>
                                  <w:rPr>
                                    <w:color w:val="000000" w:themeColor="text1"/>
                                    <w:lang w:val="en-US"/>
                                  </w:rPr>
                                </w:pPr>
                                <w:r w:rsidRPr="00DB725C">
                                  <w:rPr>
                                    <w:rStyle w:val="Hyperlink"/>
                                    <w:color w:val="000000" w:themeColor="text1"/>
                                    <w:u w:val="none"/>
                                    <w:lang w:val="en-US"/>
                                  </w:rPr>
                                  <w:t xml:space="preserve">132: </w:t>
                                </w:r>
                                <w:hyperlink r:id="rId10" w:history="1">
                                  <w:r w:rsidRPr="00DB725C">
                                    <w:rPr>
                                      <w:rStyle w:val="Hyperlink"/>
                                      <w:color w:val="00A09A"/>
                                      <w:lang w:val="en-US"/>
                                    </w:rPr>
                                    <w:t>What to Do When You are Overwhelmed with Gerrie Hawes</w:t>
                                  </w:r>
                                </w:hyperlink>
                              </w:p>
                              <w:p w14:paraId="21875870" w14:textId="29D29A39" w:rsidR="005D41A6" w:rsidRDefault="005D41A6" w:rsidP="005D41A6">
                                <w:pPr>
                                  <w:spacing w:after="240" w:line="240" w:lineRule="auto"/>
                                  <w:textDirection w:val="btL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60587237" w14:textId="77777777" w:rsidR="005D41A6" w:rsidRDefault="005D41A6" w:rsidP="005D41A6">
                                <w:pPr>
                                  <w:spacing w:after="240" w:line="240" w:lineRule="auto"/>
                                  <w:textDirection w:val="btLr"/>
                                </w:pPr>
                                <w:r>
                                  <w:rPr>
                                    <w:color w:val="595959"/>
                                  </w:rPr>
                                  <w:t xml:space="preserve">Find out more about the </w:t>
                                </w:r>
                                <w:r>
                                  <w:rPr>
                                    <w:color w:val="00A09A"/>
                                    <w:u w:val="single"/>
                                  </w:rPr>
                                  <w:t xml:space="preserve">Shapes Toolkit Training </w:t>
                                </w:r>
                                <w:r>
                                  <w:rPr>
                                    <w:color w:val="595959"/>
                                  </w:rPr>
                                  <w:t>programme</w:t>
                                </w:r>
                              </w:p>
                              <w:p w14:paraId="3C22844B" w14:textId="77777777" w:rsidR="005D41A6" w:rsidRDefault="005D41A6" w:rsidP="005D41A6">
                                <w:pPr>
                                  <w:spacing w:after="240" w:line="279" w:lineRule="auto"/>
                                  <w:textDirection w:val="btLr"/>
                                </w:pPr>
                                <w:r>
                                  <w:rPr>
                                    <w:color w:val="00A09A"/>
                                    <w:u w:val="single"/>
                                  </w:rPr>
                                  <w:t>Sign up here</w:t>
                                </w:r>
                                <w:r>
                                  <w:rPr>
                                    <w:color w:val="595959"/>
                                  </w:rPr>
                                  <w:t xml:space="preserve"> for more </w:t>
                                </w:r>
                                <w:r>
                                  <w:rPr>
                                    <w:b/>
                                    <w:color w:val="595959"/>
                                  </w:rPr>
                                  <w:t>free</w:t>
                                </w:r>
                                <w:r>
                                  <w:rPr>
                                    <w:color w:val="595959"/>
                                  </w:rPr>
                                  <w:t xml:space="preserve"> resources</w:t>
                                </w:r>
                              </w:p>
                              <w:p w14:paraId="133A02B2" w14:textId="77777777" w:rsidR="005D41A6" w:rsidRDefault="005D41A6" w:rsidP="005D41A6">
                                <w:pPr>
                                  <w:spacing w:after="240" w:line="279" w:lineRule="auto"/>
                                  <w:textDirection w:val="btLr"/>
                                </w:pPr>
                                <w:r>
                                  <w:rPr>
                                    <w:color w:val="595959"/>
                                  </w:rPr>
                                  <w:t xml:space="preserve">Join the </w:t>
                                </w:r>
                                <w:r>
                                  <w:rPr>
                                    <w:color w:val="00A09A"/>
                                    <w:u w:val="single"/>
                                  </w:rPr>
                                  <w:t>Shapes Collective FB group</w:t>
                                </w:r>
                                <w:r>
                                  <w:rPr>
                                    <w:color w:val="00A09A"/>
                                  </w:rPr>
                                  <w:t>.</w:t>
                                </w:r>
                              </w:p>
                              <w:p w14:paraId="33862B26" w14:textId="77777777" w:rsidR="005D41A6" w:rsidRDefault="005D41A6" w:rsidP="005D41A6">
                                <w:pPr>
                                  <w:textDirection w:val="btLr"/>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p w14:paraId="3D322B65" w14:textId="77777777" w:rsidR="005D41A6" w:rsidRDefault="005D41A6" w:rsidP="005D41A6">
                                <w:pPr>
                                  <w:spacing w:after="240" w:line="240" w:lineRule="auto"/>
                                  <w:textDirection w:val="btLr"/>
                                </w:pPr>
                              </w:p>
                              <w:p w14:paraId="2BF30EA6" w14:textId="64B57CF3" w:rsidR="00BE3B53" w:rsidRPr="003F3F2C" w:rsidRDefault="00BE3B53" w:rsidP="00BE3B53">
                                <w:pPr>
                                  <w:spacing w:after="240" w:line="240" w:lineRule="auto"/>
                                  <w:textDirection w:val="btLr"/>
                                  <w:rPr>
                                    <w:color w:val="auto"/>
                                  </w:rPr>
                                </w:pPr>
                              </w:p>
                            </w:txbxContent>
                          </wps:txbx>
                          <wps:bodyPr spcFirstLastPara="1" wrap="square" lIns="91425" tIns="45700" rIns="91425" bIns="45700" anchor="t" anchorCtr="0">
                            <a:noAutofit/>
                          </wps:bodyPr>
                        </wps:wsp>
                      </wpg:grpSp>
                      <wps:wsp>
                        <wps:cNvPr id="307529631" name="Text Box 2"/>
                        <wps:cNvSpPr txBox="1"/>
                        <wps:spPr>
                          <a:xfrm>
                            <a:off x="1752600" y="0"/>
                            <a:ext cx="3969990" cy="358110"/>
                          </a:xfrm>
                          <a:prstGeom prst="rect">
                            <a:avLst/>
                          </a:prstGeom>
                          <a:noFill/>
                          <a:ln>
                            <a:noFill/>
                          </a:ln>
                        </wps:spPr>
                        <wps:txbx>
                          <w:txbxContent>
                            <w:p w14:paraId="2685B938" w14:textId="77777777" w:rsidR="00BE3B53" w:rsidRDefault="00BE3B53" w:rsidP="00BE3B53">
                              <w:pPr>
                                <w:spacing w:line="240" w:lineRule="auto"/>
                                <w:textDirection w:val="btLr"/>
                              </w:pPr>
                            </w:p>
                          </w:txbxContent>
                        </wps:txbx>
                        <wps:bodyPr spcFirstLastPara="1" wrap="square" lIns="91425" tIns="91425" rIns="91425" bIns="91425" anchor="t" anchorCtr="0">
                          <a:noAutofit/>
                        </wps:bodyPr>
                      </wps:wsp>
                    </wpg:wgp>
                  </a:graphicData>
                </a:graphic>
                <wp14:sizeRelV relativeFrom="margin">
                  <wp14:pctHeight>0</wp14:pctHeight>
                </wp14:sizeRelV>
              </wp:anchor>
            </w:drawing>
          </mc:Choice>
          <mc:Fallback>
            <w:pict>
              <v:group w14:anchorId="798FB810" id="Group 3" o:spid="_x0000_s1026" style="position:absolute;margin-left:399.4pt;margin-top:6.95pt;width:450.6pt;height:304.8pt;z-index:251710464;mso-position-horizontal:right;mso-position-horizontal-relative:margin;mso-height-relative:margin" coordsize="57225,2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">
                <v:group id="Group 1" o:spid="_x0000_s1027" style="position:absolute;top:190;width:57054;height:23202" coordorigin=",-2117" coordsize="122929,3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">
                  <v:rect id="Rectangle 1927078465"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" filled="f" stroked="f">
                    <v:textbox inset="2.53958mm,2.53958mm,2.53958mm,2.53958mm">
                      <w:txbxContent>
                        <w:p w14:paraId="5D1087E6" w14:textId="77777777" w:rsidR="00BE3B53" w:rsidRDefault="00BE3B53" w:rsidP="00BE3B53">
                          <w:pPr>
                            <w:spacing w:line="240" w:lineRule="auto"/>
                            <w:textDirection w:val="btLr"/>
                          </w:pPr>
                        </w:p>
                      </w:txbxContent>
                    </v:textbox>
                  </v:rect>
                  <v:rect id="Rectangle 200671923" o:spid="_x0000_s1029" style="position:absolute;top:-2117;width:122929;height:32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" fillcolor="#0e9c90" stroked="f">
                    <v:fill opacity="6425f"/>
                    <v:textbox inset="2.53958mm,2.53958mm,2.53958mm,2.53958mm">
                      <w:txbxContent>
                        <w:p w14:paraId="5E3A57D2" w14:textId="77777777" w:rsidR="00BE3B53" w:rsidRDefault="00BE3B53" w:rsidP="00BE3B53">
                          <w:pPr>
                            <w:spacing w:line="240" w:lineRule="auto"/>
                            <w:textDirection w:val="btLr"/>
                          </w:pPr>
                        </w:p>
                      </w:txbxContent>
                    </v:textbox>
                  </v:rect>
                  <v:rect id="Rectangle 1052772880" o:spid="_x0000_s1030" style="position:absolute;left:1625;top:-1590;width:54947;height:4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" filled="f" stroked="f">
                    <v:textbox inset="2.53958mm,1.2694mm,2.53958mm,1.2694mm">
                      <w:txbxContent>
                        <w:p w14:paraId="7F480840" w14:textId="77777777" w:rsidR="00BE3B53" w:rsidRDefault="00BE3B53" w:rsidP="00BE3B53">
                          <w:pPr>
                            <w:spacing w:before="40"/>
                            <w:textDirection w:val="btLr"/>
                          </w:pPr>
                          <w:r>
                            <w:rPr>
                              <w:b/>
                              <w:color w:val="595959"/>
                              <w:sz w:val="26"/>
                            </w:rPr>
                            <w:t>Podcast links</w:t>
                          </w:r>
                        </w:p>
                      </w:txbxContent>
                    </v:textbox>
                  </v:rect>
                  <v:rect id="Rectangle 1778702672" o:spid="_x0000_s1031" style="position:absolute;left:1389;top:3419;width:120103;height:25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" filled="f" stroked="f">
                    <v:textbox inset="2.53958mm,1.2694mm,2.53958mm,1.2694mm">
                      <w:txbxContent>
                        <w:p w14:paraId="51EC82A8" w14:textId="77777777" w:rsidR="0034594E" w:rsidRDefault="0034594E" w:rsidP="0034594E">
                          <w:pPr>
                            <w:spacing w:after="240" w:line="240" w:lineRule="auto"/>
                            <w:textDirection w:val="btLr"/>
                            <w:rPr>
                              <w:color w:val="auto"/>
                              <w:lang w:val="en-US"/>
                            </w:rPr>
                          </w:pPr>
                          <w:hyperlink r:id="rId11" w:history="1">
                            <w:r w:rsidRPr="00DB725C">
                              <w:rPr>
                                <w:rStyle w:val="Hyperlink"/>
                                <w:color w:val="00A09A"/>
                                <w:lang w:val="en-US"/>
                              </w:rPr>
                              <w:t>Atlas of the Heart</w:t>
                            </w:r>
                          </w:hyperlink>
                          <w:r>
                            <w:rPr>
                              <w:color w:val="auto"/>
                              <w:lang w:val="en-US"/>
                            </w:rPr>
                            <w:t xml:space="preserve"> by Bren</w:t>
                          </w:r>
                          <w:r w:rsidRPr="00DB725C">
                            <w:rPr>
                              <w:color w:val="auto"/>
                            </w:rPr>
                            <w:t>é</w:t>
                          </w:r>
                          <w:r>
                            <w:rPr>
                              <w:color w:val="auto"/>
                              <w:lang w:val="en-US"/>
                            </w:rPr>
                            <w:t xml:space="preserve"> Brown</w:t>
                          </w:r>
                        </w:p>
                        <w:p w14:paraId="795D583F" w14:textId="77777777" w:rsidR="0034594E" w:rsidRDefault="0034594E" w:rsidP="0034594E">
                          <w:pPr>
                            <w:spacing w:after="240" w:line="240" w:lineRule="auto"/>
                            <w:textDirection w:val="btLr"/>
                            <w:rPr>
                              <w:color w:val="auto"/>
                              <w:lang w:val="en-US"/>
                            </w:rPr>
                          </w:pPr>
                          <w:r w:rsidRPr="001D2BD8">
                            <w:rPr>
                              <w:color w:val="auto"/>
                              <w:lang w:val="en-US"/>
                            </w:rPr>
                            <w:t>YNF Episode</w:t>
                          </w:r>
                          <w:r>
                            <w:rPr>
                              <w:color w:val="auto"/>
                              <w:lang w:val="en-US"/>
                            </w:rPr>
                            <w:t>s:</w:t>
                          </w:r>
                        </w:p>
                        <w:p w14:paraId="0D0F5456" w14:textId="070879B5" w:rsidR="0034594E" w:rsidRPr="00DB725C" w:rsidRDefault="0034594E" w:rsidP="0034594E">
                          <w:pPr>
                            <w:pStyle w:val="ListParagraph"/>
                            <w:numPr>
                              <w:ilvl w:val="0"/>
                              <w:numId w:val="20"/>
                            </w:numPr>
                            <w:spacing w:after="240" w:line="240" w:lineRule="auto"/>
                            <w:textDirection w:val="btLr"/>
                            <w:rPr>
                              <w:rStyle w:val="Hyperlink"/>
                              <w:color w:val="auto"/>
                              <w:u w:val="none"/>
                              <w:lang w:val="en-US"/>
                            </w:rPr>
                          </w:pPr>
                          <w:r w:rsidRPr="00DB725C">
                            <w:rPr>
                              <w:color w:val="auto"/>
                              <w:lang w:val="en-US"/>
                            </w:rPr>
                            <w:t>186</w:t>
                          </w:r>
                          <w:r w:rsidRPr="00DB725C">
                            <w:rPr>
                              <w:lang w:val="en-US"/>
                            </w:rPr>
                            <w:t xml:space="preserve">: </w:t>
                          </w:r>
                          <w:hyperlink r:id="rId12" w:history="1">
                            <w:r w:rsidRPr="0034594E">
                              <w:rPr>
                                <w:rStyle w:val="Hyperlink"/>
                                <w:color w:val="009999"/>
                                <w:lang w:val="en-US"/>
                              </w:rPr>
                              <w:t xml:space="preserve">How to </w:t>
                            </w:r>
                            <w:r>
                              <w:rPr>
                                <w:rStyle w:val="Hyperlink"/>
                                <w:color w:val="009999"/>
                                <w:lang w:val="en-US"/>
                              </w:rPr>
                              <w:t>C</w:t>
                            </w:r>
                            <w:r w:rsidRPr="0034594E">
                              <w:rPr>
                                <w:rStyle w:val="Hyperlink"/>
                                <w:color w:val="009999"/>
                                <w:lang w:val="en-US"/>
                              </w:rPr>
                              <w:t xml:space="preserve">ope with </w:t>
                            </w:r>
                            <w:r>
                              <w:rPr>
                                <w:rStyle w:val="Hyperlink"/>
                                <w:color w:val="009999"/>
                                <w:lang w:val="en-US"/>
                              </w:rPr>
                              <w:t>A</w:t>
                            </w:r>
                            <w:r w:rsidRPr="0034594E">
                              <w:rPr>
                                <w:rStyle w:val="Hyperlink"/>
                                <w:color w:val="009999"/>
                                <w:lang w:val="en-US"/>
                              </w:rPr>
                              <w:t xml:space="preserve">nxiety in </w:t>
                            </w:r>
                            <w:r>
                              <w:rPr>
                                <w:rStyle w:val="Hyperlink"/>
                                <w:color w:val="009999"/>
                                <w:lang w:val="en-US"/>
                              </w:rPr>
                              <w:t>Y</w:t>
                            </w:r>
                            <w:r w:rsidRPr="0034594E">
                              <w:rPr>
                                <w:rStyle w:val="Hyperlink"/>
                                <w:color w:val="009999"/>
                                <w:lang w:val="en-US"/>
                              </w:rPr>
                              <w:t xml:space="preserve">ourself, </w:t>
                            </w:r>
                            <w:r>
                              <w:rPr>
                                <w:rStyle w:val="Hyperlink"/>
                                <w:color w:val="009999"/>
                                <w:lang w:val="en-US"/>
                              </w:rPr>
                              <w:t>Y</w:t>
                            </w:r>
                            <w:r w:rsidRPr="0034594E">
                              <w:rPr>
                                <w:rStyle w:val="Hyperlink"/>
                                <w:color w:val="009999"/>
                                <w:lang w:val="en-US"/>
                              </w:rPr>
                              <w:t xml:space="preserve">our </w:t>
                            </w:r>
                            <w:r>
                              <w:rPr>
                                <w:rStyle w:val="Hyperlink"/>
                                <w:color w:val="009999"/>
                                <w:lang w:val="en-US"/>
                              </w:rPr>
                              <w:t>K</w:t>
                            </w:r>
                            <w:r w:rsidRPr="0034594E">
                              <w:rPr>
                                <w:rStyle w:val="Hyperlink"/>
                                <w:color w:val="009999"/>
                                <w:lang w:val="en-US"/>
                              </w:rPr>
                              <w:t xml:space="preserve">ids and </w:t>
                            </w:r>
                            <w:r>
                              <w:rPr>
                                <w:rStyle w:val="Hyperlink"/>
                                <w:color w:val="009999"/>
                                <w:lang w:val="en-US"/>
                              </w:rPr>
                              <w:t>Y</w:t>
                            </w:r>
                            <w:r w:rsidRPr="0034594E">
                              <w:rPr>
                                <w:rStyle w:val="Hyperlink"/>
                                <w:color w:val="009999"/>
                                <w:lang w:val="en-US"/>
                              </w:rPr>
                              <w:t xml:space="preserve">our </w:t>
                            </w:r>
                            <w:r>
                              <w:rPr>
                                <w:rStyle w:val="Hyperlink"/>
                                <w:color w:val="009999"/>
                                <w:lang w:val="en-US"/>
                              </w:rPr>
                              <w:t>C</w:t>
                            </w:r>
                            <w:r w:rsidRPr="0034594E">
                              <w:rPr>
                                <w:rStyle w:val="Hyperlink"/>
                                <w:color w:val="009999"/>
                                <w:lang w:val="en-US"/>
                              </w:rPr>
                              <w:t>olleagues</w:t>
                            </w:r>
                            <w:r w:rsidRPr="0034594E">
                              <w:rPr>
                                <w:rStyle w:val="Hyperlink"/>
                                <w:color w:val="009999"/>
                                <w:lang w:val="en-US"/>
                              </w:rPr>
                              <w:t xml:space="preserve"> </w:t>
                            </w:r>
                            <w:r w:rsidRPr="0034594E">
                              <w:rPr>
                                <w:rStyle w:val="Hyperlink"/>
                                <w:color w:val="009999"/>
                                <w:lang w:val="en-US"/>
                              </w:rPr>
                              <w:t>with Nicky Odgers</w:t>
                            </w:r>
                          </w:hyperlink>
                        </w:p>
                        <w:p w14:paraId="0F733608" w14:textId="0711AAF5" w:rsidR="0034594E" w:rsidRPr="0034594E" w:rsidRDefault="0034594E" w:rsidP="005D41A6">
                          <w:pPr>
                            <w:pStyle w:val="ListParagraph"/>
                            <w:numPr>
                              <w:ilvl w:val="0"/>
                              <w:numId w:val="20"/>
                            </w:numPr>
                            <w:spacing w:after="240" w:line="240" w:lineRule="auto"/>
                            <w:textDirection w:val="btLr"/>
                            <w:rPr>
                              <w:color w:val="000000" w:themeColor="text1"/>
                              <w:lang w:val="en-US"/>
                            </w:rPr>
                          </w:pPr>
                          <w:r w:rsidRPr="00DB725C">
                            <w:rPr>
                              <w:rStyle w:val="Hyperlink"/>
                              <w:color w:val="000000" w:themeColor="text1"/>
                              <w:u w:val="none"/>
                              <w:lang w:val="en-US"/>
                            </w:rPr>
                            <w:t xml:space="preserve">132: </w:t>
                          </w:r>
                          <w:hyperlink r:id="rId13" w:history="1">
                            <w:r w:rsidRPr="00DB725C">
                              <w:rPr>
                                <w:rStyle w:val="Hyperlink"/>
                                <w:color w:val="00A09A"/>
                                <w:lang w:val="en-US"/>
                              </w:rPr>
                              <w:t>What to Do When You are Overwhelmed with Gerrie Hawes</w:t>
                            </w:r>
                          </w:hyperlink>
                        </w:p>
                        <w:p w14:paraId="21875870" w14:textId="29D29A39" w:rsidR="005D41A6" w:rsidRDefault="005D41A6" w:rsidP="005D41A6">
                          <w:pPr>
                            <w:spacing w:after="240" w:line="240" w:lineRule="auto"/>
                            <w:textDirection w:val="btL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60587237" w14:textId="77777777" w:rsidR="005D41A6" w:rsidRDefault="005D41A6" w:rsidP="005D41A6">
                          <w:pPr>
                            <w:spacing w:after="240" w:line="240" w:lineRule="auto"/>
                            <w:textDirection w:val="btLr"/>
                          </w:pPr>
                          <w:r>
                            <w:rPr>
                              <w:color w:val="595959"/>
                            </w:rPr>
                            <w:t xml:space="preserve">Find out more about the </w:t>
                          </w:r>
                          <w:r>
                            <w:rPr>
                              <w:color w:val="00A09A"/>
                              <w:u w:val="single"/>
                            </w:rPr>
                            <w:t xml:space="preserve">Shapes Toolkit Training </w:t>
                          </w:r>
                          <w:r>
                            <w:rPr>
                              <w:color w:val="595959"/>
                            </w:rPr>
                            <w:t>programme</w:t>
                          </w:r>
                        </w:p>
                        <w:p w14:paraId="3C22844B" w14:textId="77777777" w:rsidR="005D41A6" w:rsidRDefault="005D41A6" w:rsidP="005D41A6">
                          <w:pPr>
                            <w:spacing w:after="240" w:line="279" w:lineRule="auto"/>
                            <w:textDirection w:val="btLr"/>
                          </w:pPr>
                          <w:r>
                            <w:rPr>
                              <w:color w:val="00A09A"/>
                              <w:u w:val="single"/>
                            </w:rPr>
                            <w:t>Sign up here</w:t>
                          </w:r>
                          <w:r>
                            <w:rPr>
                              <w:color w:val="595959"/>
                            </w:rPr>
                            <w:t xml:space="preserve"> for more </w:t>
                          </w:r>
                          <w:r>
                            <w:rPr>
                              <w:b/>
                              <w:color w:val="595959"/>
                            </w:rPr>
                            <w:t>free</w:t>
                          </w:r>
                          <w:r>
                            <w:rPr>
                              <w:color w:val="595959"/>
                            </w:rPr>
                            <w:t xml:space="preserve"> resources</w:t>
                          </w:r>
                        </w:p>
                        <w:p w14:paraId="133A02B2" w14:textId="77777777" w:rsidR="005D41A6" w:rsidRDefault="005D41A6" w:rsidP="005D41A6">
                          <w:pPr>
                            <w:spacing w:after="240" w:line="279" w:lineRule="auto"/>
                            <w:textDirection w:val="btLr"/>
                          </w:pPr>
                          <w:r>
                            <w:rPr>
                              <w:color w:val="595959"/>
                            </w:rPr>
                            <w:t xml:space="preserve">Join the </w:t>
                          </w:r>
                          <w:r>
                            <w:rPr>
                              <w:color w:val="00A09A"/>
                              <w:u w:val="single"/>
                            </w:rPr>
                            <w:t>Shapes Collective FB group</w:t>
                          </w:r>
                          <w:r>
                            <w:rPr>
                              <w:color w:val="00A09A"/>
                            </w:rPr>
                            <w:t>.</w:t>
                          </w:r>
                        </w:p>
                        <w:p w14:paraId="33862B26" w14:textId="77777777" w:rsidR="005D41A6" w:rsidRDefault="005D41A6" w:rsidP="005D41A6">
                          <w:pPr>
                            <w:textDirection w:val="btLr"/>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p w14:paraId="3D322B65" w14:textId="77777777" w:rsidR="005D41A6" w:rsidRDefault="005D41A6" w:rsidP="005D41A6">
                          <w:pPr>
                            <w:spacing w:after="240" w:line="240" w:lineRule="auto"/>
                            <w:textDirection w:val="btLr"/>
                          </w:pPr>
                        </w:p>
                        <w:p w14:paraId="2BF30EA6" w14:textId="64B57CF3" w:rsidR="00BE3B53" w:rsidRPr="003F3F2C" w:rsidRDefault="00BE3B53" w:rsidP="00BE3B53">
                          <w:pPr>
                            <w:spacing w:after="240" w:line="240" w:lineRule="auto"/>
                            <w:textDirection w:val="btLr"/>
                            <w:rPr>
                              <w:color w:val="auto"/>
                            </w:rPr>
                          </w:pPr>
                        </w:p>
                      </w:txbxContent>
                    </v:textbox>
                  </v:rect>
                </v:group>
                <v:shapetype id="_x0000_t202" coordsize="21600,21600" o:spt="202" path="m,l,21600r21600,l21600,xe">
                  <v:stroke joinstyle="miter"/>
                  <v:path gradientshapeok="t" o:connecttype="rect"/>
                </v:shapetype>
                <v:shape id="_x0000_s1032" type="#_x0000_t202" style="position:absolute;left:17526;width:3969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" filled="f" stroked="f">
                  <v:textbox inset="2.53958mm,2.53958mm,2.53958mm,2.53958mm">
                    <w:txbxContent>
                      <w:p w14:paraId="2685B938" w14:textId="77777777" w:rsidR="00BE3B53" w:rsidRDefault="00BE3B53" w:rsidP="00BE3B53">
                        <w:pPr>
                          <w:spacing w:line="240" w:lineRule="auto"/>
                          <w:textDirection w:val="btLr"/>
                        </w:pPr>
                      </w:p>
                    </w:txbxContent>
                  </v:textbox>
                </v:shape>
                <w10:wrap anchorx="margin"/>
              </v:group>
            </w:pict>
          </mc:Fallback>
        </mc:AlternateContent>
      </w:r>
    </w:p>
    <w:p w14:paraId="0D23125C" w14:textId="77777777" w:rsidR="00BE3B53" w:rsidRDefault="00BE3B53" w:rsidP="00BE3B53"/>
    <w:p w14:paraId="15841822" w14:textId="77777777" w:rsidR="00BE3B53" w:rsidRDefault="00BE3B53" w:rsidP="00BE3B53"/>
    <w:p w14:paraId="079E997C" w14:textId="77777777" w:rsidR="00BE3B53" w:rsidRDefault="00BE3B53" w:rsidP="00BE3B53"/>
    <w:p w14:paraId="6A72E84F" w14:textId="77777777" w:rsidR="00BE3B53" w:rsidRDefault="00BE3B53" w:rsidP="00BE3B53"/>
    <w:p w14:paraId="55471CBA" w14:textId="77777777" w:rsidR="00BE3B53" w:rsidRDefault="00BE3B53" w:rsidP="00BE3B53"/>
    <w:p w14:paraId="2425F958" w14:textId="77777777" w:rsidR="00BE3B53" w:rsidRDefault="00BE3B53" w:rsidP="00BE3B53"/>
    <w:p w14:paraId="5FDB5C6A" w14:textId="77777777" w:rsidR="00BE3B53" w:rsidRDefault="00BE3B53" w:rsidP="00BE3B53"/>
    <w:p w14:paraId="7D75383A" w14:textId="77777777" w:rsidR="00BE3B53" w:rsidRDefault="00BE3B53" w:rsidP="00BE3B53">
      <w:r>
        <w:rPr>
          <w:noProof/>
        </w:rPr>
        <mc:AlternateContent>
          <mc:Choice Requires="wps">
            <w:drawing>
              <wp:anchor distT="0" distB="0" distL="114300" distR="114300" simplePos="0" relativeHeight="251706368" behindDoc="0" locked="0" layoutInCell="1" hidden="0" allowOverlap="1" wp14:anchorId="0D3F73CA" wp14:editId="5649CC12">
                <wp:simplePos x="0" y="0"/>
                <wp:positionH relativeFrom="column">
                  <wp:posOffset>3898900</wp:posOffset>
                </wp:positionH>
                <wp:positionV relativeFrom="paragraph">
                  <wp:posOffset>203200</wp:posOffset>
                </wp:positionV>
                <wp:extent cx="2773507" cy="1859558"/>
                <wp:effectExtent l="0" t="0" r="0" b="0"/>
                <wp:wrapNone/>
                <wp:docPr id="44" name="Rectangle 44"/>
                <wp:cNvGraphicFramePr/>
                <a:graphic xmlns:a="http://schemas.openxmlformats.org/drawingml/2006/main">
                  <a:graphicData uri="http://schemas.microsoft.com/office/word/2010/wordprocessingShape">
                    <wps:wsp>
                      <wps:cNvSpPr/>
                      <wps:spPr>
                        <a:xfrm>
                          <a:off x="3964009" y="2854984"/>
                          <a:ext cx="2763982" cy="1850033"/>
                        </a:xfrm>
                        <a:prstGeom prst="rect">
                          <a:avLst/>
                        </a:prstGeom>
                        <a:noFill/>
                        <a:ln>
                          <a:noFill/>
                        </a:ln>
                      </wps:spPr>
                      <wps:txbx>
                        <w:txbxContent>
                          <w:p w14:paraId="2BBFCC8A" w14:textId="77777777" w:rsidR="00BE3B53" w:rsidRDefault="00BE3B53" w:rsidP="00BE3B53">
                            <w:pPr>
                              <w:spacing w:after="24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0D3F73CA" id="Rectangle 44" o:spid="_x0000_s1033" style="position:absolute;margin-left:307pt;margin-top:16pt;width:218.4pt;height:146.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" filled="f" stroked="f">
                <v:textbox inset="2.53958mm,1.2694mm,2.53958mm,1.2694mm">
                  <w:txbxContent>
                    <w:p w14:paraId="2BBFCC8A" w14:textId="77777777" w:rsidR="00BE3B53" w:rsidRDefault="00BE3B53" w:rsidP="00BE3B53">
                      <w:pPr>
                        <w:spacing w:after="240" w:line="240" w:lineRule="auto"/>
                        <w:textDirection w:val="btLr"/>
                      </w:pPr>
                    </w:p>
                  </w:txbxContent>
                </v:textbox>
              </v:rect>
            </w:pict>
          </mc:Fallback>
        </mc:AlternateContent>
      </w:r>
    </w:p>
    <w:p w14:paraId="14FB1497" w14:textId="4B49CE12" w:rsidR="00BE3B53" w:rsidRDefault="00BE3B53" w:rsidP="00BE3B53"/>
    <w:p w14:paraId="0D0A5876" w14:textId="77777777" w:rsidR="005D41A6" w:rsidRDefault="005D41A6" w:rsidP="00BE3B53"/>
    <w:p w14:paraId="6640ACC6" w14:textId="77777777" w:rsidR="005D41A6" w:rsidRDefault="005D41A6" w:rsidP="00BE3B53"/>
    <w:p w14:paraId="7F51A0B8" w14:textId="77777777" w:rsidR="00BE3B53" w:rsidRDefault="00BE3B53" w:rsidP="00BE3B53">
      <w:pPr>
        <w:pStyle w:val="Heading2"/>
        <w:keepNext w:val="0"/>
        <w:keepLines w:val="0"/>
        <w:spacing w:before="0" w:line="240" w:lineRule="auto"/>
        <w:jc w:val="center"/>
        <w:rPr>
          <w:rFonts w:ascii="Playfair Display" w:eastAsia="Playfair Display" w:hAnsi="Playfair Display" w:cs="Playfair Display"/>
        </w:rPr>
      </w:pPr>
    </w:p>
    <w:p w14:paraId="2213A841" w14:textId="77777777" w:rsidR="000C1D68" w:rsidRDefault="000C1D68" w:rsidP="00560041">
      <w:pPr>
        <w:spacing w:line="240" w:lineRule="auto"/>
      </w:pPr>
    </w:p>
    <w:p w14:paraId="7B2CF85F" w14:textId="77777777" w:rsidR="00BE3B53" w:rsidRDefault="00BE3B53" w:rsidP="00560041">
      <w:pPr>
        <w:spacing w:line="240" w:lineRule="auto"/>
      </w:pPr>
    </w:p>
    <w:p w14:paraId="6F8CCB89" w14:textId="77777777" w:rsidR="00BE3B53" w:rsidRDefault="00BE3B53" w:rsidP="00560041">
      <w:pPr>
        <w:spacing w:line="240" w:lineRule="auto"/>
      </w:pPr>
    </w:p>
    <w:p w14:paraId="40661F0F" w14:textId="77777777" w:rsidR="0034594E" w:rsidRDefault="0034594E" w:rsidP="0034594E">
      <w:pPr>
        <w:spacing w:line="240" w:lineRule="auto"/>
        <w:jc w:val="center"/>
        <w:rPr>
          <w:b/>
          <w:sz w:val="26"/>
          <w:szCs w:val="26"/>
        </w:rPr>
      </w:pPr>
      <w:r>
        <w:rPr>
          <w:b/>
          <w:color w:val="00A09A"/>
        </w:rPr>
        <w:lastRenderedPageBreak/>
        <w:t>Quote to remember:</w:t>
      </w:r>
    </w:p>
    <w:p w14:paraId="28C2503A" w14:textId="77777777" w:rsidR="0034594E" w:rsidRPr="00DB725C" w:rsidRDefault="0034594E" w:rsidP="0034594E">
      <w:pPr>
        <w:pBdr>
          <w:top w:val="nil"/>
          <w:left w:val="nil"/>
          <w:bottom w:val="nil"/>
          <w:right w:val="nil"/>
          <w:between w:val="nil"/>
        </w:pBdr>
        <w:spacing w:before="200" w:after="160" w:line="276" w:lineRule="auto"/>
        <w:ind w:left="864" w:right="864"/>
        <w:jc w:val="center"/>
        <w:rPr>
          <w:b/>
          <w:i/>
          <w:color w:val="7F7F7F"/>
          <w:sz w:val="30"/>
          <w:szCs w:val="30"/>
          <w:lang w:val="en-PH"/>
        </w:rPr>
      </w:pPr>
      <w:r w:rsidRPr="00DB725C">
        <w:rPr>
          <w:b/>
          <w:i/>
          <w:color w:val="7F7F7F"/>
          <w:sz w:val="30"/>
          <w:szCs w:val="30"/>
          <w:lang w:val="en-PH"/>
        </w:rPr>
        <w:t>“Here is permission to stop. Here</w:t>
      </w:r>
      <w:r>
        <w:rPr>
          <w:b/>
          <w:i/>
          <w:color w:val="7F7F7F"/>
          <w:sz w:val="30"/>
          <w:szCs w:val="30"/>
          <w:lang w:val="en-PH"/>
        </w:rPr>
        <w:t xml:space="preserve"> </w:t>
      </w:r>
      <w:r w:rsidRPr="00DB725C">
        <w:rPr>
          <w:b/>
          <w:i/>
          <w:color w:val="7F7F7F"/>
          <w:sz w:val="30"/>
          <w:szCs w:val="30"/>
          <w:lang w:val="en-PH"/>
        </w:rPr>
        <w:t>is permission to admit it to yourself. Take some time out because you need to be in for the long haul, you need to bid it for the long run.”</w:t>
      </w:r>
    </w:p>
    <w:p w14:paraId="418C8960" w14:textId="77777777" w:rsidR="0034594E" w:rsidRDefault="0034594E" w:rsidP="0034594E">
      <w:pPr>
        <w:pStyle w:val="Heading1"/>
      </w:pPr>
      <w:r>
        <w:t>What You Will Learn</w:t>
      </w:r>
    </w:p>
    <w:p w14:paraId="477F0C94" w14:textId="77777777" w:rsidR="0034594E" w:rsidRDefault="0034594E" w:rsidP="0034594E">
      <w:pPr>
        <w:spacing w:line="276" w:lineRule="auto"/>
      </w:pPr>
      <w:r>
        <w:t>Are you overwhelmed or stressed? There is a difference between these two things that can help you figure out what to do. You’ll learn that dealing with overwhelm can be different from dealing with stress. If you get it wrong, you might end up exacerbating the negative feeling and falling deeper into your hole. If you’re right, you can take the right steps to feel better and deal with your problem when you can.</w:t>
      </w:r>
    </w:p>
    <w:p w14:paraId="70126866" w14:textId="77777777" w:rsidR="0034594E" w:rsidRDefault="0034594E" w:rsidP="0034594E">
      <w:pPr>
        <w:spacing w:line="276" w:lineRule="auto"/>
      </w:pPr>
    </w:p>
    <w:p w14:paraId="0D3BFAB5" w14:textId="77777777" w:rsidR="0034594E" w:rsidRDefault="0034594E" w:rsidP="0034594E">
      <w:pPr>
        <w:spacing w:line="276" w:lineRule="auto"/>
      </w:pPr>
      <w:r>
        <w:t>This quick tip activity looks into what you can do when you think you might be feeling too overwhelmed. The first step is always to recognize what you’re truly going through right now and identify your emotions. Once you’re able to do that, you can move on to step two for curing overwhelm.</w:t>
      </w:r>
    </w:p>
    <w:p w14:paraId="510DA9BA" w14:textId="77777777" w:rsidR="0034594E" w:rsidRDefault="0034594E" w:rsidP="0034594E">
      <w:pPr>
        <w:spacing w:line="276" w:lineRule="auto"/>
      </w:pPr>
    </w:p>
    <w:p w14:paraId="14351259" w14:textId="77777777" w:rsidR="0034594E" w:rsidRDefault="0034594E" w:rsidP="0034594E">
      <w:pPr>
        <w:spacing w:line="276" w:lineRule="auto"/>
      </w:pPr>
      <w:r>
        <w:t>The second part of the activity is all about the importance of taking a break especially when you feel like there’s way too much on your to-do list. It emphasizes the need to prioritize yourself and your mental health first to be able to be back to your best. Learn to take a rest and ruthlessly make time for a break for yourself, even if you have to cancel meetings and more. Remind yourself what truly matters.</w:t>
      </w:r>
    </w:p>
    <w:p w14:paraId="530DA8A3" w14:textId="77777777" w:rsidR="0034594E" w:rsidRDefault="0034594E" w:rsidP="0034594E">
      <w:pPr>
        <w:spacing w:line="276" w:lineRule="auto"/>
      </w:pPr>
    </w:p>
    <w:p w14:paraId="4E0B59EB" w14:textId="77777777" w:rsidR="0034594E" w:rsidRDefault="0034594E" w:rsidP="0034594E">
      <w:r>
        <w:t>You’ll find that once you’re able to take a break and rest your brain, you’re more equipped to manage your stress. It’s time to make use of the stress management techniques you’ve learned and plan out your solution. This is the best time to take action as you’re coming from a place of non-doing and feeling refreshed and better than before!</w:t>
      </w:r>
    </w:p>
    <w:p w14:paraId="24856B02" w14:textId="77777777" w:rsidR="0034594E" w:rsidRDefault="0034594E" w:rsidP="0034594E"/>
    <w:p w14:paraId="794344A8" w14:textId="2D66EF03" w:rsidR="00BE3B53" w:rsidRDefault="0034594E" w:rsidP="0034594E">
      <w:pPr>
        <w:spacing w:line="276" w:lineRule="auto"/>
      </w:pPr>
      <w:r>
        <w:t>Lastly, avoid feeling overwhelmed again in the future. Remember that overwhelm can lead to burnout and it’s much better to take good care of yourself before you start feeling overwhelmed. This is your permission to take some time for yourself in the future</w:t>
      </w:r>
      <w:r w:rsidR="00BE3B53">
        <w:t>.</w:t>
      </w:r>
    </w:p>
    <w:p w14:paraId="7BF1D4AE" w14:textId="352C620C" w:rsidR="00C623A7" w:rsidRDefault="00C623A7" w:rsidP="00C623A7">
      <w:pPr>
        <w:pStyle w:val="NormalWeb"/>
        <w:spacing w:before="0" w:beforeAutospacing="0" w:after="0" w:afterAutospacing="0"/>
      </w:pPr>
    </w:p>
    <w:p w14:paraId="24D6B859" w14:textId="5488F058" w:rsidR="00BE3B53" w:rsidRDefault="0034594E" w:rsidP="00C623A7">
      <w:pPr>
        <w:pStyle w:val="NormalWeb"/>
        <w:spacing w:before="0" w:beforeAutospacing="0" w:after="0" w:afterAutospacing="0"/>
      </w:pPr>
      <w:r>
        <w:rPr>
          <w:noProof/>
        </w:rPr>
        <mc:AlternateContent>
          <mc:Choice Requires="wps">
            <w:drawing>
              <wp:anchor distT="0" distB="0" distL="114300" distR="114300" simplePos="0" relativeHeight="251685888" behindDoc="0" locked="0" layoutInCell="1" hidden="0" allowOverlap="1" wp14:anchorId="482CAC39" wp14:editId="0F36DD23">
                <wp:simplePos x="0" y="0"/>
                <wp:positionH relativeFrom="column">
                  <wp:posOffset>-434340</wp:posOffset>
                </wp:positionH>
                <wp:positionV relativeFrom="paragraph">
                  <wp:posOffset>745490</wp:posOffset>
                </wp:positionV>
                <wp:extent cx="2476500" cy="263347"/>
                <wp:effectExtent l="0" t="0" r="0" b="3810"/>
                <wp:wrapNone/>
                <wp:docPr id="1582246615" name="Rectangle 158224661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5AB20DF8" w14:textId="34B991A0" w:rsidR="00560041" w:rsidRPr="00643F40" w:rsidRDefault="00560041" w:rsidP="00560041">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2CAC39" id="Rectangle 1582246615" o:spid="_x0000_s1034" style="position:absolute;margin-left:-34.2pt;margin-top:58.7pt;width:195pt;height:2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9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" filled="f" stroked="f">
                <v:textbox inset="2.53958mm,1.2694mm,2.53958mm,1.2694mm">
                  <w:txbxContent>
                    <w:p w14:paraId="5AB20DF8" w14:textId="34B991A0" w:rsidR="00560041" w:rsidRPr="00643F40" w:rsidRDefault="00560041" w:rsidP="00560041">
                      <w:pPr>
                        <w:textDirection w:val="btLr"/>
                        <w:rPr>
                          <w:b/>
                          <w:bCs/>
                          <w:lang w:val="en-PH"/>
                        </w:rPr>
                      </w:pPr>
                      <w:r>
                        <w:rPr>
                          <w:b/>
                          <w:bCs/>
                          <w:color w:val="FFFFFF"/>
                          <w:sz w:val="18"/>
                          <w:lang w:val="en-PH"/>
                        </w:rPr>
                        <w:t>2</w:t>
                      </w:r>
                    </w:p>
                  </w:txbxContent>
                </v:textbox>
              </v:rect>
            </w:pict>
          </mc:Fallback>
        </mc:AlternateContent>
      </w:r>
    </w:p>
    <w:p w14:paraId="3191DBC1" w14:textId="77777777" w:rsidR="0034594E" w:rsidRDefault="0034594E" w:rsidP="0034594E">
      <w:pPr>
        <w:pStyle w:val="Heading2"/>
        <w:spacing w:line="480" w:lineRule="auto"/>
        <w:rPr>
          <w:color w:val="00A09A"/>
          <w:sz w:val="44"/>
          <w:szCs w:val="44"/>
        </w:rPr>
      </w:pPr>
      <w:r>
        <w:rPr>
          <w:color w:val="00A09A"/>
          <w:sz w:val="44"/>
          <w:szCs w:val="44"/>
        </w:rPr>
        <w:lastRenderedPageBreak/>
        <w:t>Activity: Taking the Cure to Overwhelm</w:t>
      </w:r>
    </w:p>
    <w:p w14:paraId="43A84DAF" w14:textId="77777777" w:rsidR="0034594E" w:rsidRPr="000730C3" w:rsidRDefault="0034594E" w:rsidP="0034594E">
      <w:pPr>
        <w:rPr>
          <w:b/>
          <w:lang w:val="en-PH"/>
        </w:rPr>
      </w:pPr>
      <w:r w:rsidRPr="000730C3">
        <w:rPr>
          <w:b/>
          <w:lang w:val="en-PH"/>
        </w:rPr>
        <w:t>Step 1: Recognizing when you feel overwhelmed.</w:t>
      </w:r>
    </w:p>
    <w:p w14:paraId="2AB912DC" w14:textId="77777777" w:rsidR="0034594E" w:rsidRDefault="0034594E" w:rsidP="0034594E">
      <w:pPr>
        <w:rPr>
          <w:bCs/>
          <w:lang w:val="en-PH"/>
        </w:rPr>
      </w:pPr>
      <w:r w:rsidRPr="000730C3">
        <w:rPr>
          <w:bCs/>
          <w:lang w:val="en-PH"/>
        </w:rPr>
        <w:t>Stress is not the same thing as feeling overwhelmed. Identify the difference between these two in your own words.</w:t>
      </w:r>
    </w:p>
    <w:p w14:paraId="1915450F" w14:textId="77777777" w:rsidR="0034594E" w:rsidRPr="000730C3" w:rsidRDefault="0034594E" w:rsidP="0034594E">
      <w:pPr>
        <w:rPr>
          <w:b/>
          <w:lang w:val="en-PH"/>
        </w:rPr>
      </w:pPr>
      <w:r>
        <w:rPr>
          <w:b/>
          <w:lang w:val="en-PH"/>
        </w:rPr>
        <w:t>Stress is…</w:t>
      </w:r>
    </w:p>
    <w:p w14:paraId="600720B2" w14:textId="77777777" w:rsidR="0034594E" w:rsidRDefault="0034594E" w:rsidP="0034594E">
      <w:pPr>
        <w:rPr>
          <w:bCs/>
          <w:lang w:val="en-PH"/>
        </w:rPr>
      </w:pPr>
    </w:p>
    <w:p w14:paraId="0C7E3B1D" w14:textId="77777777" w:rsidR="0034594E" w:rsidRPr="000730C3" w:rsidRDefault="0034594E" w:rsidP="0034594E">
      <w:pPr>
        <w:rPr>
          <w:bCs/>
          <w:lang w:val="en-PH"/>
        </w:rPr>
      </w:pPr>
    </w:p>
    <w:p w14:paraId="61AE70F8" w14:textId="77777777" w:rsidR="0034594E" w:rsidRDefault="0034594E" w:rsidP="0034594E">
      <w:pPr>
        <w:rPr>
          <w:bCs/>
          <w:lang w:val="en-PH"/>
        </w:rPr>
      </w:pPr>
      <w:r w:rsidRPr="000730C3">
        <w:rPr>
          <w:b/>
          <w:lang w:val="en-PH"/>
        </w:rPr>
        <w:t>Overwhelm is</w:t>
      </w:r>
      <w:r>
        <w:rPr>
          <w:bCs/>
          <w:lang w:val="en-PH"/>
        </w:rPr>
        <w:t>…</w:t>
      </w:r>
    </w:p>
    <w:p w14:paraId="7C30C517" w14:textId="77777777" w:rsidR="0034594E" w:rsidRPr="000730C3" w:rsidRDefault="0034594E" w:rsidP="0034594E">
      <w:pPr>
        <w:rPr>
          <w:bCs/>
          <w:lang w:val="en-PH"/>
        </w:rPr>
      </w:pPr>
    </w:p>
    <w:p w14:paraId="7605EBE1" w14:textId="77777777" w:rsidR="0034594E" w:rsidRPr="000730C3" w:rsidRDefault="0034594E" w:rsidP="0034594E">
      <w:pPr>
        <w:rPr>
          <w:bCs/>
          <w:lang w:val="en-PH"/>
        </w:rPr>
      </w:pPr>
    </w:p>
    <w:p w14:paraId="5C36FF90" w14:textId="77777777" w:rsidR="0034594E" w:rsidRDefault="0034594E" w:rsidP="0034594E">
      <w:pPr>
        <w:rPr>
          <w:bCs/>
          <w:lang w:val="en-PH"/>
        </w:rPr>
      </w:pPr>
      <w:r w:rsidRPr="000730C3">
        <w:rPr>
          <w:bCs/>
          <w:lang w:val="en-PH"/>
        </w:rPr>
        <w:t>Think back to past experiences and see if you can determine if you were feeling stressed or overwhelmed. </w:t>
      </w:r>
    </w:p>
    <w:tbl>
      <w:tblPr>
        <w:tblStyle w:val="TableGrid"/>
        <w:tblW w:w="0" w:type="auto"/>
        <w:tblLook w:val="04A0" w:firstRow="1" w:lastRow="0" w:firstColumn="1" w:lastColumn="0" w:noHBand="0" w:noVBand="1"/>
      </w:tblPr>
      <w:tblGrid>
        <w:gridCol w:w="4508"/>
        <w:gridCol w:w="4508"/>
      </w:tblGrid>
      <w:tr w:rsidR="0034594E" w14:paraId="4B14A0EF" w14:textId="77777777" w:rsidTr="001308F2">
        <w:tc>
          <w:tcPr>
            <w:tcW w:w="4508" w:type="dxa"/>
          </w:tcPr>
          <w:p w14:paraId="44F715A6" w14:textId="77777777" w:rsidR="0034594E" w:rsidRPr="000730C3" w:rsidRDefault="0034594E" w:rsidP="001308F2">
            <w:pPr>
              <w:jc w:val="center"/>
              <w:rPr>
                <w:b/>
                <w:lang w:val="en-PH"/>
              </w:rPr>
            </w:pPr>
            <w:r w:rsidRPr="000730C3">
              <w:rPr>
                <w:b/>
                <w:lang w:val="en-PH"/>
              </w:rPr>
              <w:t>Stressful Experiences</w:t>
            </w:r>
          </w:p>
        </w:tc>
        <w:tc>
          <w:tcPr>
            <w:tcW w:w="4508" w:type="dxa"/>
          </w:tcPr>
          <w:p w14:paraId="56064F14" w14:textId="77777777" w:rsidR="0034594E" w:rsidRPr="000730C3" w:rsidRDefault="0034594E" w:rsidP="001308F2">
            <w:pPr>
              <w:jc w:val="center"/>
              <w:rPr>
                <w:b/>
                <w:lang w:val="en-PH"/>
              </w:rPr>
            </w:pPr>
            <w:r w:rsidRPr="000730C3">
              <w:rPr>
                <w:b/>
                <w:lang w:val="en-PH"/>
              </w:rPr>
              <w:t>Overwhelming Experiences</w:t>
            </w:r>
          </w:p>
        </w:tc>
      </w:tr>
      <w:tr w:rsidR="0034594E" w14:paraId="2E292893" w14:textId="77777777" w:rsidTr="001308F2">
        <w:trPr>
          <w:trHeight w:val="2104"/>
        </w:trPr>
        <w:tc>
          <w:tcPr>
            <w:tcW w:w="4508" w:type="dxa"/>
          </w:tcPr>
          <w:p w14:paraId="716ED586" w14:textId="77777777" w:rsidR="0034594E" w:rsidRDefault="0034594E" w:rsidP="001308F2">
            <w:pPr>
              <w:rPr>
                <w:bCs/>
                <w:lang w:val="en-PH"/>
              </w:rPr>
            </w:pPr>
          </w:p>
        </w:tc>
        <w:tc>
          <w:tcPr>
            <w:tcW w:w="4508" w:type="dxa"/>
          </w:tcPr>
          <w:p w14:paraId="44027AAD" w14:textId="77777777" w:rsidR="0034594E" w:rsidRDefault="0034594E" w:rsidP="001308F2">
            <w:pPr>
              <w:rPr>
                <w:bCs/>
                <w:lang w:val="en-PH"/>
              </w:rPr>
            </w:pPr>
          </w:p>
        </w:tc>
      </w:tr>
    </w:tbl>
    <w:p w14:paraId="7C064E30" w14:textId="77777777" w:rsidR="0034594E" w:rsidRDefault="0034594E" w:rsidP="0034594E">
      <w:pPr>
        <w:rPr>
          <w:bCs/>
          <w:lang w:val="en-PH"/>
        </w:rPr>
      </w:pPr>
    </w:p>
    <w:p w14:paraId="18F28FE2" w14:textId="77777777" w:rsidR="0034594E" w:rsidRPr="000730C3" w:rsidRDefault="0034594E" w:rsidP="0034594E">
      <w:pPr>
        <w:rPr>
          <w:bCs/>
          <w:lang w:val="en-PH"/>
        </w:rPr>
      </w:pPr>
      <w:r w:rsidRPr="000730C3">
        <w:rPr>
          <w:bCs/>
          <w:lang w:val="en-PH"/>
        </w:rPr>
        <w:t>Are you feeling stressed or overwhelmed right now?</w:t>
      </w:r>
    </w:p>
    <w:p w14:paraId="2C86A21A" w14:textId="77777777" w:rsidR="0034594E" w:rsidRPr="000730C3" w:rsidRDefault="0034594E" w:rsidP="0034594E">
      <w:pPr>
        <w:rPr>
          <w:bCs/>
          <w:lang w:val="en-PH"/>
        </w:rPr>
      </w:pPr>
    </w:p>
    <w:p w14:paraId="4405807C" w14:textId="77777777" w:rsidR="0034594E" w:rsidRPr="000730C3" w:rsidRDefault="0034594E" w:rsidP="0034594E">
      <w:pPr>
        <w:rPr>
          <w:bCs/>
          <w:lang w:val="en-PH"/>
        </w:rPr>
      </w:pPr>
      <w:r w:rsidRPr="000730C3">
        <w:rPr>
          <w:b/>
          <w:lang w:val="en-PH"/>
        </w:rPr>
        <w:t>Step 2: Ruthlessly take the time you need</w:t>
      </w:r>
      <w:r>
        <w:rPr>
          <w:b/>
          <w:lang w:val="en-PH"/>
        </w:rPr>
        <w:t>.</w:t>
      </w:r>
    </w:p>
    <w:p w14:paraId="221EE200" w14:textId="38C5A06F" w:rsidR="0034594E" w:rsidRDefault="0034594E" w:rsidP="0034594E">
      <w:pPr>
        <w:rPr>
          <w:bCs/>
          <w:lang w:val="en-PH"/>
        </w:rPr>
      </w:pPr>
      <w:r>
        <w:rPr>
          <w:noProof/>
        </w:rPr>
        <mc:AlternateContent>
          <mc:Choice Requires="wps">
            <w:drawing>
              <wp:anchor distT="0" distB="0" distL="114300" distR="114300" simplePos="0" relativeHeight="251702272" behindDoc="0" locked="0" layoutInCell="1" hidden="0" allowOverlap="1" wp14:anchorId="209F38B0" wp14:editId="1309ABEB">
                <wp:simplePos x="0" y="0"/>
                <wp:positionH relativeFrom="column">
                  <wp:posOffset>-434340</wp:posOffset>
                </wp:positionH>
                <wp:positionV relativeFrom="paragraph">
                  <wp:posOffset>2411730</wp:posOffset>
                </wp:positionV>
                <wp:extent cx="2476500" cy="263347"/>
                <wp:effectExtent l="0" t="0" r="0" b="3810"/>
                <wp:wrapNone/>
                <wp:docPr id="1685937331" name="Rectangle 168593733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E887EA1" w14:textId="7B150F35" w:rsidR="000C1D68" w:rsidRPr="00643F40" w:rsidRDefault="00C623A7" w:rsidP="000C1D68">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9F38B0" id="Rectangle 1685937331" o:spid="_x0000_s1035" style="position:absolute;margin-left:-34.2pt;margin-top:189.9pt;width:195pt;height:2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mVsQ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" filled="f" stroked="f">
                <v:textbox inset="2.53958mm,1.2694mm,2.53958mm,1.2694mm">
                  <w:txbxContent>
                    <w:p w14:paraId="0E887EA1" w14:textId="7B150F35" w:rsidR="000C1D68" w:rsidRPr="00643F40" w:rsidRDefault="00C623A7" w:rsidP="000C1D68">
                      <w:pPr>
                        <w:textDirection w:val="btLr"/>
                        <w:rPr>
                          <w:b/>
                          <w:bCs/>
                          <w:lang w:val="en-PH"/>
                        </w:rPr>
                      </w:pPr>
                      <w:r>
                        <w:rPr>
                          <w:b/>
                          <w:bCs/>
                          <w:color w:val="FFFFFF"/>
                          <w:sz w:val="18"/>
                          <w:lang w:val="en-PH"/>
                        </w:rPr>
                        <w:t>3</w:t>
                      </w:r>
                    </w:p>
                  </w:txbxContent>
                </v:textbox>
              </v:rect>
            </w:pict>
          </mc:Fallback>
        </mc:AlternateContent>
      </w:r>
      <w:r w:rsidRPr="000730C3">
        <w:rPr>
          <w:bCs/>
          <w:lang w:val="en-PH"/>
        </w:rPr>
        <w:t>Check your calendar. What can you cancel today or this week to give you some time to stop and give your brain a chance to rest? Plot out your week’s schedule in the space below and cross out what you can cancel.</w:t>
      </w:r>
    </w:p>
    <w:tbl>
      <w:tblPr>
        <w:tblStyle w:val="TableGrid"/>
        <w:tblW w:w="0" w:type="auto"/>
        <w:tblLook w:val="04A0" w:firstRow="1" w:lastRow="0" w:firstColumn="1" w:lastColumn="0" w:noHBand="0" w:noVBand="1"/>
      </w:tblPr>
      <w:tblGrid>
        <w:gridCol w:w="1388"/>
        <w:gridCol w:w="1427"/>
        <w:gridCol w:w="1623"/>
        <w:gridCol w:w="1472"/>
        <w:gridCol w:w="1284"/>
        <w:gridCol w:w="911"/>
        <w:gridCol w:w="911"/>
      </w:tblGrid>
      <w:tr w:rsidR="0034594E" w14:paraId="2BDB743D" w14:textId="77777777" w:rsidTr="001308F2">
        <w:tc>
          <w:tcPr>
            <w:tcW w:w="1388" w:type="dxa"/>
          </w:tcPr>
          <w:p w14:paraId="15D0E262" w14:textId="77777777" w:rsidR="0034594E" w:rsidRPr="000730C3" w:rsidRDefault="0034594E" w:rsidP="001308F2">
            <w:pPr>
              <w:jc w:val="center"/>
              <w:rPr>
                <w:b/>
                <w:lang w:val="en-PH"/>
              </w:rPr>
            </w:pPr>
            <w:r w:rsidRPr="000730C3">
              <w:rPr>
                <w:b/>
                <w:lang w:val="en-PH"/>
              </w:rPr>
              <w:t>Monday</w:t>
            </w:r>
          </w:p>
        </w:tc>
        <w:tc>
          <w:tcPr>
            <w:tcW w:w="1427" w:type="dxa"/>
          </w:tcPr>
          <w:p w14:paraId="09898EEA" w14:textId="77777777" w:rsidR="0034594E" w:rsidRPr="000730C3" w:rsidRDefault="0034594E" w:rsidP="001308F2">
            <w:pPr>
              <w:jc w:val="center"/>
              <w:rPr>
                <w:b/>
                <w:lang w:val="en-PH"/>
              </w:rPr>
            </w:pPr>
            <w:r w:rsidRPr="000730C3">
              <w:rPr>
                <w:b/>
                <w:lang w:val="en-PH"/>
              </w:rPr>
              <w:t>Tuesday</w:t>
            </w:r>
          </w:p>
        </w:tc>
        <w:tc>
          <w:tcPr>
            <w:tcW w:w="1623" w:type="dxa"/>
          </w:tcPr>
          <w:p w14:paraId="7D3C5B28" w14:textId="77777777" w:rsidR="0034594E" w:rsidRPr="000730C3" w:rsidRDefault="0034594E" w:rsidP="001308F2">
            <w:pPr>
              <w:jc w:val="center"/>
              <w:rPr>
                <w:b/>
                <w:lang w:val="en-PH"/>
              </w:rPr>
            </w:pPr>
            <w:r w:rsidRPr="000730C3">
              <w:rPr>
                <w:b/>
                <w:lang w:val="en-PH"/>
              </w:rPr>
              <w:t>Wednesday</w:t>
            </w:r>
          </w:p>
        </w:tc>
        <w:tc>
          <w:tcPr>
            <w:tcW w:w="1472" w:type="dxa"/>
          </w:tcPr>
          <w:p w14:paraId="0F81F78F" w14:textId="77777777" w:rsidR="0034594E" w:rsidRPr="000730C3" w:rsidRDefault="0034594E" w:rsidP="001308F2">
            <w:pPr>
              <w:jc w:val="center"/>
              <w:rPr>
                <w:b/>
                <w:lang w:val="en-PH"/>
              </w:rPr>
            </w:pPr>
            <w:r w:rsidRPr="000730C3">
              <w:rPr>
                <w:b/>
                <w:lang w:val="en-PH"/>
              </w:rPr>
              <w:t>Thursday</w:t>
            </w:r>
          </w:p>
        </w:tc>
        <w:tc>
          <w:tcPr>
            <w:tcW w:w="1284" w:type="dxa"/>
          </w:tcPr>
          <w:p w14:paraId="0802DD54" w14:textId="77777777" w:rsidR="0034594E" w:rsidRPr="000730C3" w:rsidRDefault="0034594E" w:rsidP="001308F2">
            <w:pPr>
              <w:jc w:val="center"/>
              <w:rPr>
                <w:b/>
                <w:lang w:val="en-PH"/>
              </w:rPr>
            </w:pPr>
            <w:r w:rsidRPr="000730C3">
              <w:rPr>
                <w:b/>
                <w:lang w:val="en-PH"/>
              </w:rPr>
              <w:t>Friday</w:t>
            </w:r>
          </w:p>
        </w:tc>
        <w:tc>
          <w:tcPr>
            <w:tcW w:w="911" w:type="dxa"/>
          </w:tcPr>
          <w:p w14:paraId="70F191B7" w14:textId="77777777" w:rsidR="0034594E" w:rsidRPr="000730C3" w:rsidRDefault="0034594E" w:rsidP="001308F2">
            <w:pPr>
              <w:jc w:val="center"/>
              <w:rPr>
                <w:b/>
                <w:lang w:val="en-PH"/>
              </w:rPr>
            </w:pPr>
            <w:r w:rsidRPr="000730C3">
              <w:rPr>
                <w:b/>
                <w:lang w:val="en-PH"/>
              </w:rPr>
              <w:t>Sat</w:t>
            </w:r>
          </w:p>
        </w:tc>
        <w:tc>
          <w:tcPr>
            <w:tcW w:w="911" w:type="dxa"/>
          </w:tcPr>
          <w:p w14:paraId="7E700E24" w14:textId="77777777" w:rsidR="0034594E" w:rsidRPr="000730C3" w:rsidRDefault="0034594E" w:rsidP="001308F2">
            <w:pPr>
              <w:jc w:val="center"/>
              <w:rPr>
                <w:b/>
                <w:lang w:val="en-PH"/>
              </w:rPr>
            </w:pPr>
            <w:r w:rsidRPr="000730C3">
              <w:rPr>
                <w:b/>
                <w:lang w:val="en-PH"/>
              </w:rPr>
              <w:t>Sun</w:t>
            </w:r>
          </w:p>
        </w:tc>
      </w:tr>
      <w:tr w:rsidR="0034594E" w14:paraId="201358A3" w14:textId="77777777" w:rsidTr="001308F2">
        <w:trPr>
          <w:trHeight w:val="1249"/>
        </w:trPr>
        <w:tc>
          <w:tcPr>
            <w:tcW w:w="1388" w:type="dxa"/>
          </w:tcPr>
          <w:p w14:paraId="1D071710" w14:textId="77777777" w:rsidR="0034594E" w:rsidRDefault="0034594E" w:rsidP="001308F2">
            <w:pPr>
              <w:rPr>
                <w:bCs/>
                <w:lang w:val="en-PH"/>
              </w:rPr>
            </w:pPr>
          </w:p>
        </w:tc>
        <w:tc>
          <w:tcPr>
            <w:tcW w:w="1427" w:type="dxa"/>
          </w:tcPr>
          <w:p w14:paraId="340C7E8E" w14:textId="77777777" w:rsidR="0034594E" w:rsidRDefault="0034594E" w:rsidP="001308F2">
            <w:pPr>
              <w:rPr>
                <w:bCs/>
                <w:lang w:val="en-PH"/>
              </w:rPr>
            </w:pPr>
          </w:p>
        </w:tc>
        <w:tc>
          <w:tcPr>
            <w:tcW w:w="1623" w:type="dxa"/>
          </w:tcPr>
          <w:p w14:paraId="5E5FDAD6" w14:textId="77777777" w:rsidR="0034594E" w:rsidRDefault="0034594E" w:rsidP="001308F2">
            <w:pPr>
              <w:rPr>
                <w:bCs/>
                <w:lang w:val="en-PH"/>
              </w:rPr>
            </w:pPr>
          </w:p>
        </w:tc>
        <w:tc>
          <w:tcPr>
            <w:tcW w:w="1472" w:type="dxa"/>
          </w:tcPr>
          <w:p w14:paraId="1E5B2800" w14:textId="77777777" w:rsidR="0034594E" w:rsidRDefault="0034594E" w:rsidP="001308F2">
            <w:pPr>
              <w:rPr>
                <w:bCs/>
                <w:lang w:val="en-PH"/>
              </w:rPr>
            </w:pPr>
          </w:p>
        </w:tc>
        <w:tc>
          <w:tcPr>
            <w:tcW w:w="1284" w:type="dxa"/>
          </w:tcPr>
          <w:p w14:paraId="2A1A3CD3" w14:textId="77777777" w:rsidR="0034594E" w:rsidRDefault="0034594E" w:rsidP="001308F2">
            <w:pPr>
              <w:rPr>
                <w:bCs/>
                <w:lang w:val="en-PH"/>
              </w:rPr>
            </w:pPr>
          </w:p>
        </w:tc>
        <w:tc>
          <w:tcPr>
            <w:tcW w:w="911" w:type="dxa"/>
          </w:tcPr>
          <w:p w14:paraId="4B9C46AA" w14:textId="77777777" w:rsidR="0034594E" w:rsidRDefault="0034594E" w:rsidP="001308F2">
            <w:pPr>
              <w:rPr>
                <w:bCs/>
                <w:lang w:val="en-PH"/>
              </w:rPr>
            </w:pPr>
          </w:p>
        </w:tc>
        <w:tc>
          <w:tcPr>
            <w:tcW w:w="911" w:type="dxa"/>
          </w:tcPr>
          <w:p w14:paraId="454FC3B2" w14:textId="77777777" w:rsidR="0034594E" w:rsidRDefault="0034594E" w:rsidP="001308F2">
            <w:pPr>
              <w:rPr>
                <w:bCs/>
                <w:lang w:val="en-PH"/>
              </w:rPr>
            </w:pPr>
          </w:p>
        </w:tc>
      </w:tr>
    </w:tbl>
    <w:p w14:paraId="7B1BFEBF" w14:textId="77777777" w:rsidR="0034594E" w:rsidRPr="000730C3" w:rsidRDefault="0034594E" w:rsidP="0034594E">
      <w:pPr>
        <w:rPr>
          <w:bCs/>
          <w:lang w:val="en-PH"/>
        </w:rPr>
      </w:pPr>
      <w:r w:rsidRPr="000730C3">
        <w:rPr>
          <w:bCs/>
          <w:lang w:val="en-PH"/>
        </w:rPr>
        <w:lastRenderedPageBreak/>
        <w:t xml:space="preserve">Get into </w:t>
      </w:r>
      <w:proofErr w:type="gramStart"/>
      <w:r w:rsidRPr="000730C3">
        <w:rPr>
          <w:bCs/>
          <w:lang w:val="en-PH"/>
        </w:rPr>
        <w:t>your</w:t>
      </w:r>
      <w:proofErr w:type="gramEnd"/>
      <w:r w:rsidRPr="000730C3">
        <w:rPr>
          <w:bCs/>
          <w:lang w:val="en-PH"/>
        </w:rPr>
        <w:t xml:space="preserve"> eff it all mindset! As you look at your calendar and hesitate to cancel anything, ask yourself these questions:</w:t>
      </w:r>
    </w:p>
    <w:p w14:paraId="7C08CCEF" w14:textId="77777777" w:rsidR="0034594E" w:rsidRDefault="0034594E" w:rsidP="0034594E">
      <w:pPr>
        <w:rPr>
          <w:bCs/>
          <w:lang w:val="en-PH"/>
        </w:rPr>
      </w:pPr>
      <w:r w:rsidRPr="000730C3">
        <w:rPr>
          <w:bCs/>
          <w:lang w:val="en-PH"/>
        </w:rPr>
        <w:t>What do these things truly matter? Are they really important and critical right now?</w:t>
      </w:r>
    </w:p>
    <w:p w14:paraId="78AAEE39" w14:textId="77777777" w:rsidR="0034594E" w:rsidRDefault="0034594E" w:rsidP="0034594E">
      <w:pPr>
        <w:rPr>
          <w:bCs/>
          <w:lang w:val="en-PH"/>
        </w:rPr>
      </w:pPr>
    </w:p>
    <w:p w14:paraId="5081F538" w14:textId="77777777" w:rsidR="0034594E" w:rsidRDefault="0034594E" w:rsidP="0034594E">
      <w:pPr>
        <w:rPr>
          <w:bCs/>
          <w:lang w:val="en-PH"/>
        </w:rPr>
      </w:pPr>
    </w:p>
    <w:p w14:paraId="24A95091" w14:textId="77777777" w:rsidR="0034594E" w:rsidRPr="000730C3" w:rsidRDefault="0034594E" w:rsidP="0034594E">
      <w:pPr>
        <w:rPr>
          <w:bCs/>
          <w:lang w:val="en-PH"/>
        </w:rPr>
      </w:pPr>
    </w:p>
    <w:p w14:paraId="0E84A1BF" w14:textId="77777777" w:rsidR="0034594E" w:rsidRPr="000730C3" w:rsidRDefault="0034594E" w:rsidP="0034594E">
      <w:pPr>
        <w:rPr>
          <w:bCs/>
          <w:lang w:val="en-PH"/>
        </w:rPr>
      </w:pPr>
      <w:r w:rsidRPr="000730C3">
        <w:rPr>
          <w:bCs/>
          <w:lang w:val="en-PH"/>
        </w:rPr>
        <w:t>Will the world end if you don’t make this happen?</w:t>
      </w:r>
    </w:p>
    <w:p w14:paraId="113DD26A" w14:textId="77777777" w:rsidR="0034594E" w:rsidRDefault="0034594E" w:rsidP="0034594E">
      <w:pPr>
        <w:rPr>
          <w:bCs/>
          <w:lang w:val="en-PH"/>
        </w:rPr>
      </w:pPr>
    </w:p>
    <w:p w14:paraId="0BBDDE90" w14:textId="77777777" w:rsidR="0034594E" w:rsidRDefault="0034594E" w:rsidP="0034594E">
      <w:pPr>
        <w:rPr>
          <w:bCs/>
          <w:lang w:val="en-PH"/>
        </w:rPr>
      </w:pPr>
    </w:p>
    <w:p w14:paraId="0E0FFAAE" w14:textId="77777777" w:rsidR="0034594E" w:rsidRPr="000730C3" w:rsidRDefault="0034594E" w:rsidP="0034594E">
      <w:pPr>
        <w:rPr>
          <w:bCs/>
          <w:lang w:val="en-PH"/>
        </w:rPr>
      </w:pPr>
    </w:p>
    <w:p w14:paraId="161099D0" w14:textId="77777777" w:rsidR="0034594E" w:rsidRPr="000730C3" w:rsidRDefault="0034594E" w:rsidP="0034594E">
      <w:pPr>
        <w:rPr>
          <w:bCs/>
          <w:lang w:val="en-PH"/>
        </w:rPr>
      </w:pPr>
      <w:r w:rsidRPr="000730C3">
        <w:rPr>
          <w:bCs/>
          <w:lang w:val="en-PH"/>
        </w:rPr>
        <w:t>With this new perspective, go back to your schedule and see if you can cancel any more things. </w:t>
      </w:r>
    </w:p>
    <w:p w14:paraId="15E987AC" w14:textId="77777777" w:rsidR="0034594E" w:rsidRPr="000730C3" w:rsidRDefault="0034594E" w:rsidP="0034594E">
      <w:pPr>
        <w:rPr>
          <w:bCs/>
          <w:lang w:val="en-PH"/>
        </w:rPr>
      </w:pPr>
    </w:p>
    <w:p w14:paraId="3B06936C" w14:textId="77777777" w:rsidR="0034594E" w:rsidRPr="000730C3" w:rsidRDefault="0034594E" w:rsidP="0034594E">
      <w:pPr>
        <w:rPr>
          <w:b/>
          <w:lang w:val="en-PH"/>
        </w:rPr>
      </w:pPr>
      <w:r w:rsidRPr="000730C3">
        <w:rPr>
          <w:b/>
          <w:lang w:val="en-PH"/>
        </w:rPr>
        <w:t>Step 3: Deal with the leftover stress</w:t>
      </w:r>
      <w:r>
        <w:rPr>
          <w:b/>
          <w:lang w:val="en-PH"/>
        </w:rPr>
        <w:t>.</w:t>
      </w:r>
    </w:p>
    <w:p w14:paraId="06526A15" w14:textId="77777777" w:rsidR="0034594E" w:rsidRDefault="0034594E" w:rsidP="0034594E">
      <w:pPr>
        <w:rPr>
          <w:bCs/>
          <w:lang w:val="en-PH"/>
        </w:rPr>
      </w:pPr>
      <w:r w:rsidRPr="000730C3">
        <w:rPr>
          <w:bCs/>
          <w:lang w:val="en-PH"/>
        </w:rPr>
        <w:t>Once you’ve been able to have a break, it’s time to deal with the stress. Which stress management techniques work best for you to manage stress?</w:t>
      </w:r>
    </w:p>
    <w:p w14:paraId="22BC64EC" w14:textId="77777777" w:rsidR="0034594E" w:rsidRPr="000730C3" w:rsidRDefault="0034594E" w:rsidP="0034594E">
      <w:pPr>
        <w:rPr>
          <w:bCs/>
          <w:lang w:val="en-PH"/>
        </w:rPr>
      </w:pPr>
    </w:p>
    <w:p w14:paraId="30787B8A" w14:textId="77777777" w:rsidR="0034594E" w:rsidRPr="000730C3" w:rsidRDefault="0034594E" w:rsidP="0034594E">
      <w:pPr>
        <w:rPr>
          <w:bCs/>
          <w:lang w:val="en-PH"/>
        </w:rPr>
      </w:pPr>
    </w:p>
    <w:p w14:paraId="192833C1" w14:textId="77777777" w:rsidR="0034594E" w:rsidRDefault="0034594E" w:rsidP="0034594E">
      <w:pPr>
        <w:rPr>
          <w:bCs/>
          <w:lang w:val="en-PH"/>
        </w:rPr>
      </w:pPr>
      <w:r w:rsidRPr="000730C3">
        <w:rPr>
          <w:bCs/>
          <w:lang w:val="en-PH"/>
        </w:rPr>
        <w:t>Plan out how you can carry out your solution to deal with stress in the area below. </w:t>
      </w:r>
    </w:p>
    <w:tbl>
      <w:tblPr>
        <w:tblStyle w:val="TableGrid"/>
        <w:tblW w:w="0" w:type="auto"/>
        <w:tblLook w:val="04A0" w:firstRow="1" w:lastRow="0" w:firstColumn="1" w:lastColumn="0" w:noHBand="0" w:noVBand="1"/>
      </w:tblPr>
      <w:tblGrid>
        <w:gridCol w:w="9016"/>
      </w:tblGrid>
      <w:tr w:rsidR="0034594E" w14:paraId="21F0C215" w14:textId="77777777" w:rsidTr="001308F2">
        <w:trPr>
          <w:trHeight w:val="4381"/>
        </w:trPr>
        <w:tc>
          <w:tcPr>
            <w:tcW w:w="9016" w:type="dxa"/>
          </w:tcPr>
          <w:p w14:paraId="365625B1" w14:textId="77777777" w:rsidR="0034594E" w:rsidRDefault="0034594E" w:rsidP="001308F2">
            <w:pPr>
              <w:rPr>
                <w:bCs/>
                <w:lang w:val="en-PH"/>
              </w:rPr>
            </w:pPr>
          </w:p>
        </w:tc>
      </w:tr>
    </w:tbl>
    <w:p w14:paraId="70C5AE58" w14:textId="0B48D85B" w:rsidR="00BE3B53" w:rsidRPr="0041587B" w:rsidRDefault="0034594E" w:rsidP="00BE3B53">
      <w:pPr>
        <w:rPr>
          <w:b/>
          <w:lang w:val="en-PH"/>
        </w:rPr>
      </w:pPr>
      <w:r>
        <w:rPr>
          <w:noProof/>
        </w:rPr>
        <mc:AlternateContent>
          <mc:Choice Requires="wps">
            <w:drawing>
              <wp:anchor distT="0" distB="0" distL="114300" distR="114300" simplePos="0" relativeHeight="251714560" behindDoc="0" locked="0" layoutInCell="1" hidden="0" allowOverlap="1" wp14:anchorId="36C626F6" wp14:editId="48589FA5">
                <wp:simplePos x="0" y="0"/>
                <wp:positionH relativeFrom="column">
                  <wp:posOffset>-441960</wp:posOffset>
                </wp:positionH>
                <wp:positionV relativeFrom="paragraph">
                  <wp:posOffset>832485</wp:posOffset>
                </wp:positionV>
                <wp:extent cx="2476500" cy="263347"/>
                <wp:effectExtent l="0" t="0" r="0" b="3810"/>
                <wp:wrapNone/>
                <wp:docPr id="292505305" name="Rectangle 2925053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675A5C5C" w14:textId="309DD2F1" w:rsidR="00BE3B53" w:rsidRPr="00643F40" w:rsidRDefault="0041587B" w:rsidP="00BE3B53">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C626F6" id="Rectangle 292505305" o:spid="_x0000_s1036" style="position:absolute;margin-left:-34.8pt;margin-top:65.55pt;width:195pt;height:2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hsgEAAFU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" filled="f" stroked="f">
                <v:textbox inset="2.53958mm,1.2694mm,2.53958mm,1.2694mm">
                  <w:txbxContent>
                    <w:p w14:paraId="675A5C5C" w14:textId="309DD2F1" w:rsidR="00BE3B53" w:rsidRPr="00643F40" w:rsidRDefault="0041587B" w:rsidP="00BE3B53">
                      <w:pPr>
                        <w:textDirection w:val="btLr"/>
                        <w:rPr>
                          <w:b/>
                          <w:bCs/>
                          <w:lang w:val="en-PH"/>
                        </w:rPr>
                      </w:pPr>
                      <w:r>
                        <w:rPr>
                          <w:b/>
                          <w:bCs/>
                          <w:color w:val="FFFFFF"/>
                          <w:sz w:val="18"/>
                          <w:lang w:val="en-PH"/>
                        </w:rPr>
                        <w:t>4</w:t>
                      </w:r>
                    </w:p>
                  </w:txbxContent>
                </v:textbox>
              </v:rect>
            </w:pict>
          </mc:Fallback>
        </mc:AlternateContent>
      </w:r>
      <w:r w:rsidR="00C46B33">
        <w:rPr>
          <w:noProof/>
        </w:rPr>
        <mc:AlternateContent>
          <mc:Choice Requires="wps">
            <w:drawing>
              <wp:anchor distT="0" distB="0" distL="114300" distR="114300" simplePos="0" relativeHeight="251704320" behindDoc="0" locked="0" layoutInCell="1" hidden="0" allowOverlap="1" wp14:anchorId="74BCF925" wp14:editId="337609B1">
                <wp:simplePos x="0" y="0"/>
                <wp:positionH relativeFrom="column">
                  <wp:posOffset>-434340</wp:posOffset>
                </wp:positionH>
                <wp:positionV relativeFrom="paragraph">
                  <wp:posOffset>2320925</wp:posOffset>
                </wp:positionV>
                <wp:extent cx="2476500" cy="263347"/>
                <wp:effectExtent l="0" t="0" r="0" b="3810"/>
                <wp:wrapNone/>
                <wp:docPr id="1954555757" name="Rectangle 1954555757"/>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22F2D8A7" w14:textId="6DDE3ED2" w:rsidR="00C623A7" w:rsidRPr="00643F40" w:rsidRDefault="00C623A7" w:rsidP="00C623A7">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BCF925" id="Rectangle 1954555757" o:spid="_x0000_s1037" style="position:absolute;margin-left:-34.2pt;margin-top:182.75pt;width:195pt;height:2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" filled="f" stroked="f">
                <v:textbox inset="2.53958mm,1.2694mm,2.53958mm,1.2694mm">
                  <w:txbxContent>
                    <w:p w14:paraId="22F2D8A7" w14:textId="6DDE3ED2" w:rsidR="00C623A7" w:rsidRPr="00643F40" w:rsidRDefault="00C623A7" w:rsidP="00C623A7">
                      <w:pPr>
                        <w:textDirection w:val="btLr"/>
                        <w:rPr>
                          <w:b/>
                          <w:bCs/>
                          <w:lang w:val="en-PH"/>
                        </w:rPr>
                      </w:pPr>
                      <w:r>
                        <w:rPr>
                          <w:b/>
                          <w:bCs/>
                          <w:color w:val="FFFFFF"/>
                          <w:sz w:val="18"/>
                          <w:lang w:val="en-PH"/>
                        </w:rPr>
                        <w:t>4</w:t>
                      </w:r>
                    </w:p>
                  </w:txbxContent>
                </v:textbox>
              </v:rect>
            </w:pict>
          </mc:Fallback>
        </mc:AlternateContent>
      </w:r>
    </w:p>
    <w:p w14:paraId="502A8C49" w14:textId="77777777" w:rsidR="0034594E" w:rsidRPr="000730C3" w:rsidRDefault="0034594E" w:rsidP="0034594E">
      <w:pPr>
        <w:rPr>
          <w:b/>
          <w:lang w:val="en-PH"/>
        </w:rPr>
      </w:pPr>
      <w:r w:rsidRPr="000730C3">
        <w:rPr>
          <w:b/>
          <w:lang w:val="en-PH"/>
        </w:rPr>
        <w:lastRenderedPageBreak/>
        <w:t>Step 4: Avoid overwhelm in the future</w:t>
      </w:r>
    </w:p>
    <w:p w14:paraId="0B54B772" w14:textId="77777777" w:rsidR="0034594E" w:rsidRDefault="0034594E" w:rsidP="0034594E">
      <w:pPr>
        <w:rPr>
          <w:bCs/>
          <w:lang w:val="en-PH"/>
        </w:rPr>
      </w:pPr>
      <w:r w:rsidRPr="000730C3">
        <w:rPr>
          <w:bCs/>
          <w:lang w:val="en-PH"/>
        </w:rPr>
        <w:t>Eliminate hurry in your future. Look at your schedule for the next month and make sure to put in buffers for your brain to be able to take a rest. Mark the dates and times you can dedicate to your non-doing.</w:t>
      </w:r>
    </w:p>
    <w:p w14:paraId="4C0E4B9B" w14:textId="77777777" w:rsidR="0034594E" w:rsidRPr="000730C3" w:rsidRDefault="0034594E" w:rsidP="0034594E">
      <w:pPr>
        <w:rPr>
          <w:bCs/>
          <w:lang w:val="en-PH"/>
        </w:rPr>
      </w:pPr>
    </w:p>
    <w:tbl>
      <w:tblPr>
        <w:tblStyle w:val="TableGrid"/>
        <w:tblW w:w="0" w:type="auto"/>
        <w:tblLook w:val="04A0" w:firstRow="1" w:lastRow="0" w:firstColumn="1" w:lastColumn="0" w:noHBand="0" w:noVBand="1"/>
      </w:tblPr>
      <w:tblGrid>
        <w:gridCol w:w="1388"/>
        <w:gridCol w:w="1427"/>
        <w:gridCol w:w="1623"/>
        <w:gridCol w:w="1472"/>
        <w:gridCol w:w="1284"/>
        <w:gridCol w:w="911"/>
        <w:gridCol w:w="911"/>
      </w:tblGrid>
      <w:tr w:rsidR="0034594E" w:rsidRPr="000730C3" w14:paraId="44CF564A" w14:textId="77777777" w:rsidTr="001308F2">
        <w:tc>
          <w:tcPr>
            <w:tcW w:w="1388" w:type="dxa"/>
          </w:tcPr>
          <w:p w14:paraId="5B77662E" w14:textId="77777777" w:rsidR="0034594E" w:rsidRPr="000730C3" w:rsidRDefault="0034594E" w:rsidP="001308F2">
            <w:pPr>
              <w:rPr>
                <w:b/>
                <w:bCs/>
                <w:lang w:val="en-PH"/>
              </w:rPr>
            </w:pPr>
            <w:r w:rsidRPr="000730C3">
              <w:rPr>
                <w:b/>
                <w:bCs/>
                <w:lang w:val="en-PH"/>
              </w:rPr>
              <w:t>Monday</w:t>
            </w:r>
          </w:p>
        </w:tc>
        <w:tc>
          <w:tcPr>
            <w:tcW w:w="1427" w:type="dxa"/>
          </w:tcPr>
          <w:p w14:paraId="0E97C9A2" w14:textId="77777777" w:rsidR="0034594E" w:rsidRPr="000730C3" w:rsidRDefault="0034594E" w:rsidP="001308F2">
            <w:pPr>
              <w:rPr>
                <w:b/>
                <w:bCs/>
                <w:lang w:val="en-PH"/>
              </w:rPr>
            </w:pPr>
            <w:r w:rsidRPr="000730C3">
              <w:rPr>
                <w:b/>
                <w:bCs/>
                <w:lang w:val="en-PH"/>
              </w:rPr>
              <w:t>Tuesday</w:t>
            </w:r>
          </w:p>
        </w:tc>
        <w:tc>
          <w:tcPr>
            <w:tcW w:w="1623" w:type="dxa"/>
          </w:tcPr>
          <w:p w14:paraId="701EF3F0" w14:textId="77777777" w:rsidR="0034594E" w:rsidRPr="000730C3" w:rsidRDefault="0034594E" w:rsidP="001308F2">
            <w:pPr>
              <w:rPr>
                <w:b/>
                <w:bCs/>
                <w:lang w:val="en-PH"/>
              </w:rPr>
            </w:pPr>
            <w:r w:rsidRPr="000730C3">
              <w:rPr>
                <w:b/>
                <w:bCs/>
                <w:lang w:val="en-PH"/>
              </w:rPr>
              <w:t>Wednesday</w:t>
            </w:r>
          </w:p>
        </w:tc>
        <w:tc>
          <w:tcPr>
            <w:tcW w:w="1472" w:type="dxa"/>
          </w:tcPr>
          <w:p w14:paraId="6E811ED8" w14:textId="77777777" w:rsidR="0034594E" w:rsidRPr="000730C3" w:rsidRDefault="0034594E" w:rsidP="001308F2">
            <w:pPr>
              <w:rPr>
                <w:b/>
                <w:bCs/>
                <w:lang w:val="en-PH"/>
              </w:rPr>
            </w:pPr>
            <w:r w:rsidRPr="000730C3">
              <w:rPr>
                <w:b/>
                <w:bCs/>
                <w:lang w:val="en-PH"/>
              </w:rPr>
              <w:t>Thursday</w:t>
            </w:r>
          </w:p>
        </w:tc>
        <w:tc>
          <w:tcPr>
            <w:tcW w:w="1284" w:type="dxa"/>
          </w:tcPr>
          <w:p w14:paraId="6A892A98" w14:textId="77777777" w:rsidR="0034594E" w:rsidRPr="000730C3" w:rsidRDefault="0034594E" w:rsidP="001308F2">
            <w:pPr>
              <w:rPr>
                <w:b/>
                <w:bCs/>
                <w:lang w:val="en-PH"/>
              </w:rPr>
            </w:pPr>
            <w:r w:rsidRPr="000730C3">
              <w:rPr>
                <w:b/>
                <w:bCs/>
                <w:lang w:val="en-PH"/>
              </w:rPr>
              <w:t>Friday</w:t>
            </w:r>
          </w:p>
        </w:tc>
        <w:tc>
          <w:tcPr>
            <w:tcW w:w="911" w:type="dxa"/>
          </w:tcPr>
          <w:p w14:paraId="2B33F93D" w14:textId="77777777" w:rsidR="0034594E" w:rsidRPr="000730C3" w:rsidRDefault="0034594E" w:rsidP="001308F2">
            <w:pPr>
              <w:rPr>
                <w:b/>
                <w:bCs/>
                <w:lang w:val="en-PH"/>
              </w:rPr>
            </w:pPr>
            <w:r w:rsidRPr="000730C3">
              <w:rPr>
                <w:b/>
                <w:bCs/>
                <w:lang w:val="en-PH"/>
              </w:rPr>
              <w:t>Sat</w:t>
            </w:r>
          </w:p>
        </w:tc>
        <w:tc>
          <w:tcPr>
            <w:tcW w:w="911" w:type="dxa"/>
          </w:tcPr>
          <w:p w14:paraId="03ED61D8" w14:textId="77777777" w:rsidR="0034594E" w:rsidRPr="000730C3" w:rsidRDefault="0034594E" w:rsidP="001308F2">
            <w:pPr>
              <w:rPr>
                <w:b/>
                <w:bCs/>
                <w:lang w:val="en-PH"/>
              </w:rPr>
            </w:pPr>
            <w:r w:rsidRPr="000730C3">
              <w:rPr>
                <w:b/>
                <w:bCs/>
                <w:lang w:val="en-PH"/>
              </w:rPr>
              <w:t>Sun</w:t>
            </w:r>
          </w:p>
        </w:tc>
      </w:tr>
      <w:tr w:rsidR="0034594E" w:rsidRPr="000730C3" w14:paraId="32B992CF" w14:textId="77777777" w:rsidTr="001308F2">
        <w:trPr>
          <w:trHeight w:val="1249"/>
        </w:trPr>
        <w:tc>
          <w:tcPr>
            <w:tcW w:w="1388" w:type="dxa"/>
          </w:tcPr>
          <w:p w14:paraId="612E1EE9" w14:textId="77777777" w:rsidR="0034594E" w:rsidRPr="000730C3" w:rsidRDefault="0034594E" w:rsidP="001308F2">
            <w:pPr>
              <w:rPr>
                <w:bCs/>
                <w:lang w:val="en-PH"/>
              </w:rPr>
            </w:pPr>
          </w:p>
        </w:tc>
        <w:tc>
          <w:tcPr>
            <w:tcW w:w="1427" w:type="dxa"/>
          </w:tcPr>
          <w:p w14:paraId="4164BC2B" w14:textId="77777777" w:rsidR="0034594E" w:rsidRPr="000730C3" w:rsidRDefault="0034594E" w:rsidP="001308F2">
            <w:pPr>
              <w:rPr>
                <w:bCs/>
                <w:lang w:val="en-PH"/>
              </w:rPr>
            </w:pPr>
          </w:p>
        </w:tc>
        <w:tc>
          <w:tcPr>
            <w:tcW w:w="1623" w:type="dxa"/>
          </w:tcPr>
          <w:p w14:paraId="50938A32" w14:textId="77777777" w:rsidR="0034594E" w:rsidRPr="000730C3" w:rsidRDefault="0034594E" w:rsidP="001308F2">
            <w:pPr>
              <w:rPr>
                <w:bCs/>
                <w:lang w:val="en-PH"/>
              </w:rPr>
            </w:pPr>
          </w:p>
        </w:tc>
        <w:tc>
          <w:tcPr>
            <w:tcW w:w="1472" w:type="dxa"/>
          </w:tcPr>
          <w:p w14:paraId="4729926E" w14:textId="77777777" w:rsidR="0034594E" w:rsidRPr="000730C3" w:rsidRDefault="0034594E" w:rsidP="001308F2">
            <w:pPr>
              <w:rPr>
                <w:bCs/>
                <w:lang w:val="en-PH"/>
              </w:rPr>
            </w:pPr>
          </w:p>
        </w:tc>
        <w:tc>
          <w:tcPr>
            <w:tcW w:w="1284" w:type="dxa"/>
          </w:tcPr>
          <w:p w14:paraId="20E35FE1" w14:textId="77777777" w:rsidR="0034594E" w:rsidRPr="000730C3" w:rsidRDefault="0034594E" w:rsidP="001308F2">
            <w:pPr>
              <w:rPr>
                <w:bCs/>
                <w:lang w:val="en-PH"/>
              </w:rPr>
            </w:pPr>
          </w:p>
        </w:tc>
        <w:tc>
          <w:tcPr>
            <w:tcW w:w="911" w:type="dxa"/>
          </w:tcPr>
          <w:p w14:paraId="4DE1ED04" w14:textId="77777777" w:rsidR="0034594E" w:rsidRPr="000730C3" w:rsidRDefault="0034594E" w:rsidP="001308F2">
            <w:pPr>
              <w:rPr>
                <w:bCs/>
                <w:lang w:val="en-PH"/>
              </w:rPr>
            </w:pPr>
          </w:p>
        </w:tc>
        <w:tc>
          <w:tcPr>
            <w:tcW w:w="911" w:type="dxa"/>
          </w:tcPr>
          <w:p w14:paraId="6F4E87B8" w14:textId="77777777" w:rsidR="0034594E" w:rsidRPr="000730C3" w:rsidRDefault="0034594E" w:rsidP="001308F2">
            <w:pPr>
              <w:rPr>
                <w:bCs/>
                <w:lang w:val="en-PH"/>
              </w:rPr>
            </w:pPr>
          </w:p>
        </w:tc>
      </w:tr>
      <w:tr w:rsidR="0034594E" w:rsidRPr="000730C3" w14:paraId="5CEE5138" w14:textId="77777777" w:rsidTr="001308F2">
        <w:trPr>
          <w:trHeight w:val="1249"/>
        </w:trPr>
        <w:tc>
          <w:tcPr>
            <w:tcW w:w="1388" w:type="dxa"/>
          </w:tcPr>
          <w:p w14:paraId="1441D782" w14:textId="77777777" w:rsidR="0034594E" w:rsidRPr="000730C3" w:rsidRDefault="0034594E" w:rsidP="001308F2">
            <w:pPr>
              <w:rPr>
                <w:bCs/>
                <w:lang w:val="en-PH"/>
              </w:rPr>
            </w:pPr>
          </w:p>
        </w:tc>
        <w:tc>
          <w:tcPr>
            <w:tcW w:w="1427" w:type="dxa"/>
          </w:tcPr>
          <w:p w14:paraId="3CF55491" w14:textId="77777777" w:rsidR="0034594E" w:rsidRPr="000730C3" w:rsidRDefault="0034594E" w:rsidP="001308F2">
            <w:pPr>
              <w:rPr>
                <w:bCs/>
                <w:lang w:val="en-PH"/>
              </w:rPr>
            </w:pPr>
          </w:p>
        </w:tc>
        <w:tc>
          <w:tcPr>
            <w:tcW w:w="1623" w:type="dxa"/>
          </w:tcPr>
          <w:p w14:paraId="2ABA1D50" w14:textId="77777777" w:rsidR="0034594E" w:rsidRPr="000730C3" w:rsidRDefault="0034594E" w:rsidP="001308F2">
            <w:pPr>
              <w:rPr>
                <w:bCs/>
                <w:lang w:val="en-PH"/>
              </w:rPr>
            </w:pPr>
          </w:p>
        </w:tc>
        <w:tc>
          <w:tcPr>
            <w:tcW w:w="1472" w:type="dxa"/>
          </w:tcPr>
          <w:p w14:paraId="41034959" w14:textId="77777777" w:rsidR="0034594E" w:rsidRPr="000730C3" w:rsidRDefault="0034594E" w:rsidP="001308F2">
            <w:pPr>
              <w:rPr>
                <w:bCs/>
                <w:lang w:val="en-PH"/>
              </w:rPr>
            </w:pPr>
          </w:p>
        </w:tc>
        <w:tc>
          <w:tcPr>
            <w:tcW w:w="1284" w:type="dxa"/>
          </w:tcPr>
          <w:p w14:paraId="3621B985" w14:textId="77777777" w:rsidR="0034594E" w:rsidRPr="000730C3" w:rsidRDefault="0034594E" w:rsidP="001308F2">
            <w:pPr>
              <w:rPr>
                <w:bCs/>
                <w:lang w:val="en-PH"/>
              </w:rPr>
            </w:pPr>
          </w:p>
        </w:tc>
        <w:tc>
          <w:tcPr>
            <w:tcW w:w="911" w:type="dxa"/>
          </w:tcPr>
          <w:p w14:paraId="46D6E328" w14:textId="77777777" w:rsidR="0034594E" w:rsidRPr="000730C3" w:rsidRDefault="0034594E" w:rsidP="001308F2">
            <w:pPr>
              <w:rPr>
                <w:bCs/>
                <w:lang w:val="en-PH"/>
              </w:rPr>
            </w:pPr>
          </w:p>
        </w:tc>
        <w:tc>
          <w:tcPr>
            <w:tcW w:w="911" w:type="dxa"/>
          </w:tcPr>
          <w:p w14:paraId="3CD54614" w14:textId="77777777" w:rsidR="0034594E" w:rsidRPr="000730C3" w:rsidRDefault="0034594E" w:rsidP="001308F2">
            <w:pPr>
              <w:rPr>
                <w:bCs/>
                <w:lang w:val="en-PH"/>
              </w:rPr>
            </w:pPr>
          </w:p>
        </w:tc>
      </w:tr>
      <w:tr w:rsidR="0034594E" w:rsidRPr="000730C3" w14:paraId="4C319AAF" w14:textId="77777777" w:rsidTr="001308F2">
        <w:trPr>
          <w:trHeight w:val="1249"/>
        </w:trPr>
        <w:tc>
          <w:tcPr>
            <w:tcW w:w="1388" w:type="dxa"/>
          </w:tcPr>
          <w:p w14:paraId="3DAEB706" w14:textId="77777777" w:rsidR="0034594E" w:rsidRPr="000730C3" w:rsidRDefault="0034594E" w:rsidP="001308F2">
            <w:pPr>
              <w:rPr>
                <w:bCs/>
                <w:lang w:val="en-PH"/>
              </w:rPr>
            </w:pPr>
          </w:p>
        </w:tc>
        <w:tc>
          <w:tcPr>
            <w:tcW w:w="1427" w:type="dxa"/>
          </w:tcPr>
          <w:p w14:paraId="72B0274F" w14:textId="77777777" w:rsidR="0034594E" w:rsidRPr="000730C3" w:rsidRDefault="0034594E" w:rsidP="001308F2">
            <w:pPr>
              <w:rPr>
                <w:bCs/>
                <w:lang w:val="en-PH"/>
              </w:rPr>
            </w:pPr>
          </w:p>
        </w:tc>
        <w:tc>
          <w:tcPr>
            <w:tcW w:w="1623" w:type="dxa"/>
          </w:tcPr>
          <w:p w14:paraId="6AE10280" w14:textId="77777777" w:rsidR="0034594E" w:rsidRPr="000730C3" w:rsidRDefault="0034594E" w:rsidP="001308F2">
            <w:pPr>
              <w:rPr>
                <w:bCs/>
                <w:lang w:val="en-PH"/>
              </w:rPr>
            </w:pPr>
          </w:p>
        </w:tc>
        <w:tc>
          <w:tcPr>
            <w:tcW w:w="1472" w:type="dxa"/>
          </w:tcPr>
          <w:p w14:paraId="5529CBA1" w14:textId="77777777" w:rsidR="0034594E" w:rsidRPr="000730C3" w:rsidRDefault="0034594E" w:rsidP="001308F2">
            <w:pPr>
              <w:rPr>
                <w:bCs/>
                <w:lang w:val="en-PH"/>
              </w:rPr>
            </w:pPr>
          </w:p>
        </w:tc>
        <w:tc>
          <w:tcPr>
            <w:tcW w:w="1284" w:type="dxa"/>
          </w:tcPr>
          <w:p w14:paraId="3F75C551" w14:textId="77777777" w:rsidR="0034594E" w:rsidRPr="000730C3" w:rsidRDefault="0034594E" w:rsidP="001308F2">
            <w:pPr>
              <w:rPr>
                <w:bCs/>
                <w:lang w:val="en-PH"/>
              </w:rPr>
            </w:pPr>
          </w:p>
        </w:tc>
        <w:tc>
          <w:tcPr>
            <w:tcW w:w="911" w:type="dxa"/>
          </w:tcPr>
          <w:p w14:paraId="241F887F" w14:textId="77777777" w:rsidR="0034594E" w:rsidRPr="000730C3" w:rsidRDefault="0034594E" w:rsidP="001308F2">
            <w:pPr>
              <w:rPr>
                <w:bCs/>
                <w:lang w:val="en-PH"/>
              </w:rPr>
            </w:pPr>
          </w:p>
        </w:tc>
        <w:tc>
          <w:tcPr>
            <w:tcW w:w="911" w:type="dxa"/>
          </w:tcPr>
          <w:p w14:paraId="68C44255" w14:textId="77777777" w:rsidR="0034594E" w:rsidRPr="000730C3" w:rsidRDefault="0034594E" w:rsidP="001308F2">
            <w:pPr>
              <w:rPr>
                <w:bCs/>
                <w:lang w:val="en-PH"/>
              </w:rPr>
            </w:pPr>
          </w:p>
        </w:tc>
      </w:tr>
      <w:tr w:rsidR="0034594E" w:rsidRPr="000730C3" w14:paraId="6B932AFE" w14:textId="77777777" w:rsidTr="001308F2">
        <w:trPr>
          <w:trHeight w:val="1249"/>
        </w:trPr>
        <w:tc>
          <w:tcPr>
            <w:tcW w:w="1388" w:type="dxa"/>
          </w:tcPr>
          <w:p w14:paraId="26080351" w14:textId="77777777" w:rsidR="0034594E" w:rsidRPr="000730C3" w:rsidRDefault="0034594E" w:rsidP="001308F2">
            <w:pPr>
              <w:rPr>
                <w:bCs/>
                <w:lang w:val="en-PH"/>
              </w:rPr>
            </w:pPr>
          </w:p>
        </w:tc>
        <w:tc>
          <w:tcPr>
            <w:tcW w:w="1427" w:type="dxa"/>
          </w:tcPr>
          <w:p w14:paraId="1C7408CE" w14:textId="77777777" w:rsidR="0034594E" w:rsidRPr="000730C3" w:rsidRDefault="0034594E" w:rsidP="001308F2">
            <w:pPr>
              <w:rPr>
                <w:bCs/>
                <w:lang w:val="en-PH"/>
              </w:rPr>
            </w:pPr>
          </w:p>
        </w:tc>
        <w:tc>
          <w:tcPr>
            <w:tcW w:w="1623" w:type="dxa"/>
          </w:tcPr>
          <w:p w14:paraId="2A827A2A" w14:textId="77777777" w:rsidR="0034594E" w:rsidRPr="000730C3" w:rsidRDefault="0034594E" w:rsidP="001308F2">
            <w:pPr>
              <w:rPr>
                <w:bCs/>
                <w:lang w:val="en-PH"/>
              </w:rPr>
            </w:pPr>
          </w:p>
        </w:tc>
        <w:tc>
          <w:tcPr>
            <w:tcW w:w="1472" w:type="dxa"/>
          </w:tcPr>
          <w:p w14:paraId="6A9560FE" w14:textId="77777777" w:rsidR="0034594E" w:rsidRPr="000730C3" w:rsidRDefault="0034594E" w:rsidP="001308F2">
            <w:pPr>
              <w:rPr>
                <w:bCs/>
                <w:lang w:val="en-PH"/>
              </w:rPr>
            </w:pPr>
          </w:p>
        </w:tc>
        <w:tc>
          <w:tcPr>
            <w:tcW w:w="1284" w:type="dxa"/>
          </w:tcPr>
          <w:p w14:paraId="7FB6D1E7" w14:textId="77777777" w:rsidR="0034594E" w:rsidRPr="000730C3" w:rsidRDefault="0034594E" w:rsidP="001308F2">
            <w:pPr>
              <w:rPr>
                <w:bCs/>
                <w:lang w:val="en-PH"/>
              </w:rPr>
            </w:pPr>
          </w:p>
        </w:tc>
        <w:tc>
          <w:tcPr>
            <w:tcW w:w="911" w:type="dxa"/>
          </w:tcPr>
          <w:p w14:paraId="239F7EC2" w14:textId="77777777" w:rsidR="0034594E" w:rsidRPr="000730C3" w:rsidRDefault="0034594E" w:rsidP="001308F2">
            <w:pPr>
              <w:rPr>
                <w:bCs/>
                <w:lang w:val="en-PH"/>
              </w:rPr>
            </w:pPr>
          </w:p>
        </w:tc>
        <w:tc>
          <w:tcPr>
            <w:tcW w:w="911" w:type="dxa"/>
          </w:tcPr>
          <w:p w14:paraId="38CEAB6C" w14:textId="77777777" w:rsidR="0034594E" w:rsidRPr="000730C3" w:rsidRDefault="0034594E" w:rsidP="001308F2">
            <w:pPr>
              <w:rPr>
                <w:bCs/>
                <w:lang w:val="en-PH"/>
              </w:rPr>
            </w:pPr>
          </w:p>
        </w:tc>
      </w:tr>
    </w:tbl>
    <w:p w14:paraId="6ABE4700" w14:textId="2D610156" w:rsidR="00BE3B53" w:rsidRDefault="00BE3B53" w:rsidP="00BE3B53">
      <w:pPr>
        <w:rPr>
          <w:b/>
          <w:lang w:val="en-PH"/>
        </w:rPr>
      </w:pPr>
    </w:p>
    <w:p w14:paraId="20B6AD88" w14:textId="3539F3C0" w:rsidR="00BE3B53" w:rsidRPr="00385D9E" w:rsidRDefault="00BE3B53" w:rsidP="00BE3B53">
      <w:pPr>
        <w:rPr>
          <w:bCs/>
          <w:lang w:val="en-PH"/>
        </w:rPr>
      </w:pPr>
    </w:p>
    <w:p w14:paraId="4A1C4DDA" w14:textId="1AFE41B4" w:rsidR="00716036" w:rsidRDefault="00000000">
      <w:r>
        <w:rPr>
          <w:noProof/>
        </w:rPr>
        <mc:AlternateContent>
          <mc:Choice Requires="wps">
            <w:drawing>
              <wp:anchor distT="0" distB="0" distL="114300" distR="114300" simplePos="0" relativeHeight="251663360" behindDoc="0" locked="0" layoutInCell="1" hidden="0" allowOverlap="1" wp14:anchorId="4F722521" wp14:editId="33B26078">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14"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15"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16"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8"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17"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18"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19"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4C300B20" w:rsidR="00716036" w:rsidRDefault="00716036"/>
    <w:p w14:paraId="46E2345C" w14:textId="6B08B5BE" w:rsidR="00716036" w:rsidRDefault="00716036"/>
    <w:p w14:paraId="6EFF90C6" w14:textId="49596002" w:rsidR="00716036" w:rsidRDefault="00716036"/>
    <w:p w14:paraId="5D61F696" w14:textId="44A51590" w:rsidR="00716036" w:rsidRDefault="00716036"/>
    <w:p w14:paraId="123DBFAC" w14:textId="6A80E990" w:rsidR="00716036" w:rsidRDefault="00716036">
      <w:pPr>
        <w:spacing w:line="276" w:lineRule="auto"/>
        <w:rPr>
          <w:rFonts w:ascii="Playfair Display" w:eastAsia="Playfair Display" w:hAnsi="Playfair Display" w:cs="Playfair Display"/>
          <w:color w:val="7F7F7F"/>
        </w:rPr>
      </w:pPr>
    </w:p>
    <w:p w14:paraId="65EEE187" w14:textId="6D9AD9E2" w:rsidR="00716036" w:rsidRDefault="0034594E">
      <w:pPr>
        <w:spacing w:line="276" w:lineRule="auto"/>
      </w:pPr>
      <w:r>
        <w:rPr>
          <w:noProof/>
        </w:rPr>
        <mc:AlternateContent>
          <mc:Choice Requires="wps">
            <w:drawing>
              <wp:anchor distT="0" distB="0" distL="114300" distR="114300" simplePos="0" relativeHeight="251718656" behindDoc="0" locked="0" layoutInCell="1" hidden="0" allowOverlap="1" wp14:anchorId="68A5A943" wp14:editId="4D32A3E2">
                <wp:simplePos x="0" y="0"/>
                <wp:positionH relativeFrom="column">
                  <wp:posOffset>-434340</wp:posOffset>
                </wp:positionH>
                <wp:positionV relativeFrom="paragraph">
                  <wp:posOffset>1760220</wp:posOffset>
                </wp:positionV>
                <wp:extent cx="2476500" cy="263347"/>
                <wp:effectExtent l="0" t="0" r="0" b="3810"/>
                <wp:wrapNone/>
                <wp:docPr id="10296214" name="Rectangle 10296214"/>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1ACE37A8" w14:textId="045E5CE5" w:rsidR="0034594E" w:rsidRPr="00643F40" w:rsidRDefault="0034594E" w:rsidP="0034594E">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A5A943" id="Rectangle 10296214" o:spid="_x0000_s1039" style="position:absolute;margin-left:-34.2pt;margin-top:138.6pt;width:195pt;height:2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" filled="f" stroked="f">
                <v:textbox inset="2.53958mm,1.2694mm,2.53958mm,1.2694mm">
                  <w:txbxContent>
                    <w:p w14:paraId="1ACE37A8" w14:textId="045E5CE5" w:rsidR="0034594E" w:rsidRPr="00643F40" w:rsidRDefault="0034594E" w:rsidP="0034594E">
                      <w:pPr>
                        <w:textDirection w:val="btLr"/>
                        <w:rPr>
                          <w:b/>
                          <w:bCs/>
                          <w:lang w:val="en-PH"/>
                        </w:rPr>
                      </w:pPr>
                      <w:r>
                        <w:rPr>
                          <w:b/>
                          <w:bCs/>
                          <w:color w:val="FFFFFF"/>
                          <w:sz w:val="18"/>
                          <w:lang w:val="en-PH"/>
                        </w:rPr>
                        <w:t>5</w:t>
                      </w:r>
                    </w:p>
                  </w:txbxContent>
                </v:textbox>
              </v:rect>
            </w:pict>
          </mc:Fallback>
        </mc:AlternateContent>
      </w:r>
      <w:r w:rsidR="00BE3B53">
        <w:rPr>
          <w:noProof/>
        </w:rPr>
        <mc:AlternateContent>
          <mc:Choice Requires="wps">
            <w:drawing>
              <wp:anchor distT="0" distB="0" distL="114300" distR="114300" simplePos="0" relativeHeight="251716608" behindDoc="0" locked="0" layoutInCell="1" hidden="0" allowOverlap="1" wp14:anchorId="24A6718B" wp14:editId="13981566">
                <wp:simplePos x="0" y="0"/>
                <wp:positionH relativeFrom="column">
                  <wp:posOffset>-426720</wp:posOffset>
                </wp:positionH>
                <wp:positionV relativeFrom="paragraph">
                  <wp:posOffset>2606040</wp:posOffset>
                </wp:positionV>
                <wp:extent cx="2476500" cy="263347"/>
                <wp:effectExtent l="0" t="0" r="0" b="3810"/>
                <wp:wrapNone/>
                <wp:docPr id="2008017961" name="Rectangle 200801796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62987DE" w14:textId="71D791CE" w:rsidR="00BE3B53" w:rsidRPr="00643F40" w:rsidRDefault="00BE3B53" w:rsidP="00BE3B53">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6718B" id="Rectangle 2008017961" o:spid="_x0000_s1040" style="position:absolute;margin-left:-33.6pt;margin-top:205.2pt;width:195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cY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" filled="f" stroked="f">
                <v:textbox inset="2.53958mm,1.2694mm,2.53958mm,1.2694mm">
                  <w:txbxContent>
                    <w:p w14:paraId="062987DE" w14:textId="71D791CE" w:rsidR="00BE3B53" w:rsidRPr="00643F40" w:rsidRDefault="00BE3B53" w:rsidP="00BE3B53">
                      <w:pPr>
                        <w:textDirection w:val="btLr"/>
                        <w:rPr>
                          <w:b/>
                          <w:bCs/>
                          <w:lang w:val="en-PH"/>
                        </w:rPr>
                      </w:pPr>
                      <w:r>
                        <w:rPr>
                          <w:b/>
                          <w:bCs/>
                          <w:color w:val="FFFFFF"/>
                          <w:sz w:val="18"/>
                          <w:lang w:val="en-PH"/>
                        </w:rPr>
                        <w:t>7</w:t>
                      </w:r>
                    </w:p>
                  </w:txbxContent>
                </v:textbox>
              </v:rect>
            </w:pict>
          </mc:Fallback>
        </mc:AlternateContent>
      </w:r>
      <w:r w:rsidR="00560041">
        <w:rPr>
          <w:noProof/>
        </w:rPr>
        <mc:AlternateContent>
          <mc:Choice Requires="wps">
            <w:drawing>
              <wp:anchor distT="45720" distB="45720" distL="114300" distR="114300" simplePos="0" relativeHeight="251688960" behindDoc="0" locked="0" layoutInCell="1" allowOverlap="1" wp14:anchorId="2F0B9DD3" wp14:editId="6CC28D55">
                <wp:simplePos x="0" y="0"/>
                <wp:positionH relativeFrom="column">
                  <wp:posOffset>-436245</wp:posOffset>
                </wp:positionH>
                <wp:positionV relativeFrom="paragraph">
                  <wp:posOffset>5485130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41" type="#_x0000_t202" style="position:absolute;margin-left:-34.35pt;margin-top:431.9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" filled="f" stroked="f">
                <v:textbox style="mso-fit-shape-to-text:t">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v:textbox>
              </v:shape>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2"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headerReference w:type="even" r:id="rId20"/>
      <w:headerReference w:type="default" r:id="rId21"/>
      <w:footerReference w:type="even" r:id="rId22"/>
      <w:footerReference w:type="default" r:id="rId23"/>
      <w:headerReference w:type="first" r:id="rId24"/>
      <w:footerReference w:type="first" r:id="rId25"/>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44DC" w14:textId="77777777" w:rsidR="00366282" w:rsidRDefault="00366282">
      <w:pPr>
        <w:spacing w:line="240" w:lineRule="auto"/>
      </w:pPr>
      <w:r>
        <w:separator/>
      </w:r>
    </w:p>
  </w:endnote>
  <w:endnote w:type="continuationSeparator" w:id="0">
    <w:p w14:paraId="5DF7D9E7" w14:textId="77777777" w:rsidR="00366282" w:rsidRDefault="00366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3"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4"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5"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6"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47"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48"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49"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50"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1"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2"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3"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4"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6"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57"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58"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59"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60"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1"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2"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E20C" w14:textId="77777777" w:rsidR="00366282" w:rsidRDefault="00366282">
      <w:pPr>
        <w:spacing w:line="240" w:lineRule="auto"/>
      </w:pPr>
      <w:r>
        <w:separator/>
      </w:r>
    </w:p>
  </w:footnote>
  <w:footnote w:type="continuationSeparator" w:id="0">
    <w:p w14:paraId="398F1129" w14:textId="77777777" w:rsidR="00366282" w:rsidRDefault="00366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5"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825048552">
    <w:abstractNumId w:val="14"/>
  </w:num>
  <w:num w:numId="2" w16cid:durableId="820081981">
    <w:abstractNumId w:val="19"/>
  </w:num>
  <w:num w:numId="3" w16cid:durableId="909655326">
    <w:abstractNumId w:val="16"/>
  </w:num>
  <w:num w:numId="4" w16cid:durableId="1117217628">
    <w:abstractNumId w:val="2"/>
  </w:num>
  <w:num w:numId="5" w16cid:durableId="1121730958">
    <w:abstractNumId w:val="5"/>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3"/>
  </w:num>
  <w:num w:numId="7" w16cid:durableId="1278372946">
    <w:abstractNumId w:val="7"/>
  </w:num>
  <w:num w:numId="8" w16cid:durableId="42877549">
    <w:abstractNumId w:val="18"/>
  </w:num>
  <w:num w:numId="9" w16cid:durableId="140005303">
    <w:abstractNumId w:val="8"/>
  </w:num>
  <w:num w:numId="10" w16cid:durableId="1471825495">
    <w:abstractNumId w:val="10"/>
  </w:num>
  <w:num w:numId="11" w16cid:durableId="934903086">
    <w:abstractNumId w:val="1"/>
  </w:num>
  <w:num w:numId="12" w16cid:durableId="1636520949">
    <w:abstractNumId w:val="11"/>
  </w:num>
  <w:num w:numId="13" w16cid:durableId="2134664517">
    <w:abstractNumId w:val="17"/>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15"/>
    <w:lvlOverride w:ilvl="0">
      <w:lvl w:ilvl="0">
        <w:numFmt w:val="decimal"/>
        <w:lvlText w:val="%1."/>
        <w:lvlJc w:val="left"/>
      </w:lvl>
    </w:lvlOverride>
  </w:num>
  <w:num w:numId="16" w16cid:durableId="939678757">
    <w:abstractNumId w:val="9"/>
    <w:lvlOverride w:ilvl="0">
      <w:lvl w:ilvl="0">
        <w:numFmt w:val="decimal"/>
        <w:lvlText w:val="%1."/>
        <w:lvlJc w:val="left"/>
      </w:lvl>
    </w:lvlOverride>
  </w:num>
  <w:num w:numId="17" w16cid:durableId="19162006">
    <w:abstractNumId w:val="12"/>
  </w:num>
  <w:num w:numId="18" w16cid:durableId="378895922">
    <w:abstractNumId w:val="6"/>
  </w:num>
  <w:num w:numId="19" w16cid:durableId="523134047">
    <w:abstractNumId w:val="4"/>
  </w:num>
  <w:num w:numId="20" w16cid:durableId="3046302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440BF"/>
    <w:rsid w:val="000A18E1"/>
    <w:rsid w:val="000C1D68"/>
    <w:rsid w:val="000F4343"/>
    <w:rsid w:val="0010057F"/>
    <w:rsid w:val="00117451"/>
    <w:rsid w:val="001851F5"/>
    <w:rsid w:val="001D5B14"/>
    <w:rsid w:val="00287FBF"/>
    <w:rsid w:val="002B49C2"/>
    <w:rsid w:val="002B7C28"/>
    <w:rsid w:val="002D645E"/>
    <w:rsid w:val="0031077D"/>
    <w:rsid w:val="00323C26"/>
    <w:rsid w:val="0034432E"/>
    <w:rsid w:val="0034594E"/>
    <w:rsid w:val="00356981"/>
    <w:rsid w:val="00366282"/>
    <w:rsid w:val="003931B6"/>
    <w:rsid w:val="003D0124"/>
    <w:rsid w:val="003D4A6F"/>
    <w:rsid w:val="003D7E0F"/>
    <w:rsid w:val="0040436C"/>
    <w:rsid w:val="0041587B"/>
    <w:rsid w:val="00454C7B"/>
    <w:rsid w:val="004773A7"/>
    <w:rsid w:val="00484D58"/>
    <w:rsid w:val="004D321B"/>
    <w:rsid w:val="00555959"/>
    <w:rsid w:val="00560041"/>
    <w:rsid w:val="00566C4F"/>
    <w:rsid w:val="005C36D9"/>
    <w:rsid w:val="005D41A6"/>
    <w:rsid w:val="006247E8"/>
    <w:rsid w:val="00643F40"/>
    <w:rsid w:val="00683CA9"/>
    <w:rsid w:val="006968DA"/>
    <w:rsid w:val="006D0F54"/>
    <w:rsid w:val="006F7306"/>
    <w:rsid w:val="00716036"/>
    <w:rsid w:val="0078167F"/>
    <w:rsid w:val="00861390"/>
    <w:rsid w:val="008D4038"/>
    <w:rsid w:val="008F1221"/>
    <w:rsid w:val="009029AB"/>
    <w:rsid w:val="00923826"/>
    <w:rsid w:val="00977A93"/>
    <w:rsid w:val="009B69F8"/>
    <w:rsid w:val="009F018E"/>
    <w:rsid w:val="00A0594C"/>
    <w:rsid w:val="00A55379"/>
    <w:rsid w:val="00A80325"/>
    <w:rsid w:val="00AA2BFA"/>
    <w:rsid w:val="00AD3C99"/>
    <w:rsid w:val="00AE7B36"/>
    <w:rsid w:val="00B41C0C"/>
    <w:rsid w:val="00B762AD"/>
    <w:rsid w:val="00BE3B53"/>
    <w:rsid w:val="00BE6E87"/>
    <w:rsid w:val="00BF0E8D"/>
    <w:rsid w:val="00C46B33"/>
    <w:rsid w:val="00C623A7"/>
    <w:rsid w:val="00CA471E"/>
    <w:rsid w:val="00CA767D"/>
    <w:rsid w:val="00D1045B"/>
    <w:rsid w:val="00D364C4"/>
    <w:rsid w:val="00D93FCE"/>
    <w:rsid w:val="00E06CD4"/>
    <w:rsid w:val="00E2702B"/>
    <w:rsid w:val="00E32DA8"/>
    <w:rsid w:val="00E6452D"/>
    <w:rsid w:val="00EA4C5D"/>
    <w:rsid w:val="00F17486"/>
    <w:rsid w:val="00F22B88"/>
    <w:rsid w:val="00F24665"/>
    <w:rsid w:val="00F505FF"/>
    <w:rsid w:val="00FA53A0"/>
    <w:rsid w:val="00FC2CAC"/>
    <w:rsid w:val="00FC38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 w:type="character" w:customStyle="1" w:styleId="transcript-snippetcontentbodyword">
    <w:name w:val="transcript-snippet__content__body__word"/>
    <w:basedOn w:val="DefaultParagraphFont"/>
    <w:rsid w:val="00C4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nebrown.com/book/atlas-of-the-heart/" TargetMode="External"/><Relationship Id="rId13" Type="http://schemas.openxmlformats.org/officeDocument/2006/relationships/hyperlink" Target="https://youarenotafrog.com/episodes/132/" TargetMode="External"/><Relationship Id="rId18" Type="http://schemas.openxmlformats.org/officeDocument/2006/relationships/hyperlink" Target="https://www.shapestoolkit.com/permission-to-thri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youarenotafrog.com/episode-186/" TargetMode="External"/><Relationship Id="rId17" Type="http://schemas.openxmlformats.org/officeDocument/2006/relationships/hyperlink" Target="https://youarenotafrog.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hapestoolki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enebrown.com/book/atlas-of-the-hear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hapestoolkit.com/permission-to-thrive" TargetMode="External"/><Relationship Id="rId23" Type="http://schemas.openxmlformats.org/officeDocument/2006/relationships/footer" Target="footer2.xml"/><Relationship Id="rId10" Type="http://schemas.openxmlformats.org/officeDocument/2006/relationships/hyperlink" Target="https://youarenotafrog.com/episodes/132/" TargetMode="External"/><Relationship Id="rId19" Type="http://schemas.openxmlformats.org/officeDocument/2006/relationships/hyperlink" Target="https://www.shapestoolkit.com/" TargetMode="External"/><Relationship Id="rId4" Type="http://schemas.openxmlformats.org/officeDocument/2006/relationships/settings" Target="settings.xml"/><Relationship Id="rId9" Type="http://schemas.openxmlformats.org/officeDocument/2006/relationships/hyperlink" Target="https://youarenotafrog.com/episode-186/" TargetMode="External"/><Relationship Id="rId14" Type="http://schemas.openxmlformats.org/officeDocument/2006/relationships/hyperlink" Target="https://youarenotafrog.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2023-06-22T03:27:00Z</cp:lastPrinted>
  <dcterms:created xsi:type="dcterms:W3CDTF">2023-09-11T03:26:00Z</dcterms:created>
  <dcterms:modified xsi:type="dcterms:W3CDTF">2023-09-11T03:26:00Z</dcterms:modified>
</cp:coreProperties>
</file>